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12" w:rsidRPr="00F46EEA" w:rsidRDefault="00612C12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</w:p>
    <w:p w:rsidR="00144FB8" w:rsidRPr="00F46EEA" w:rsidRDefault="00B921AA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09278F"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drawing>
          <wp:inline distT="0" distB="0" distL="0" distR="0" wp14:anchorId="5C97C5D0" wp14:editId="458C9128">
            <wp:extent cx="2255103" cy="1042035"/>
            <wp:effectExtent l="0" t="0" r="0" b="5715"/>
            <wp:docPr id="3" name="Slika 3" descr="H:\logo grad\logo 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grad\logo gr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11" cy="10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FB8" w:rsidRPr="00F46EEA">
        <w:rPr>
          <w:rFonts w:cstheme="minorHAnsi"/>
          <w:b/>
          <w:sz w:val="32"/>
          <w:szCs w:val="32"/>
        </w:rPr>
        <w:t xml:space="preserve"> </w:t>
      </w:r>
    </w:p>
    <w:p w:rsidR="000F7214" w:rsidRPr="00F46EEA" w:rsidRDefault="00447494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F46EEA">
        <w:rPr>
          <w:rFonts w:cstheme="minorHAnsi"/>
          <w:b/>
          <w:sz w:val="32"/>
          <w:szCs w:val="32"/>
        </w:rPr>
        <w:t>GRAD NOVSKA</w:t>
      </w:r>
    </w:p>
    <w:p w:rsidR="00C05041" w:rsidRPr="00F46EEA" w:rsidRDefault="00C05041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</w:p>
    <w:p w:rsidR="00144FB8" w:rsidRPr="00F46EEA" w:rsidRDefault="00144FB8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F46EEA">
        <w:rPr>
          <w:rFonts w:cstheme="minorHAnsi"/>
          <w:b/>
          <w:sz w:val="32"/>
          <w:szCs w:val="32"/>
        </w:rPr>
        <w:t xml:space="preserve">JAVNI POZIV ZA </w:t>
      </w:r>
      <w:r w:rsidR="000F65AF" w:rsidRPr="00F46EEA">
        <w:rPr>
          <w:rFonts w:cstheme="minorHAnsi"/>
          <w:b/>
          <w:sz w:val="32"/>
          <w:szCs w:val="32"/>
        </w:rPr>
        <w:t>PREDLAGANJE</w:t>
      </w:r>
      <w:r w:rsidR="00A32E05" w:rsidRPr="00F46EEA">
        <w:rPr>
          <w:rFonts w:cstheme="minorHAnsi"/>
          <w:b/>
          <w:sz w:val="32"/>
          <w:szCs w:val="32"/>
        </w:rPr>
        <w:t xml:space="preserve"> </w:t>
      </w:r>
      <w:r w:rsidR="00351EEF" w:rsidRPr="00F46EEA">
        <w:rPr>
          <w:rFonts w:cstheme="minorHAnsi"/>
          <w:b/>
          <w:sz w:val="32"/>
          <w:szCs w:val="32"/>
        </w:rPr>
        <w:t xml:space="preserve"> PROGRAMA I </w:t>
      </w:r>
      <w:r w:rsidR="005F7D6B" w:rsidRPr="00F46EEA">
        <w:rPr>
          <w:rFonts w:cstheme="minorHAnsi"/>
          <w:b/>
          <w:sz w:val="32"/>
          <w:szCs w:val="32"/>
        </w:rPr>
        <w:t xml:space="preserve">PROJEKATA </w:t>
      </w:r>
      <w:r w:rsidR="00A32E05" w:rsidRPr="00F46EEA">
        <w:rPr>
          <w:rFonts w:cstheme="minorHAnsi"/>
          <w:b/>
          <w:sz w:val="32"/>
          <w:szCs w:val="32"/>
        </w:rPr>
        <w:t xml:space="preserve">ZA </w:t>
      </w:r>
      <w:r w:rsidR="00351EEF" w:rsidRPr="00F46EEA">
        <w:rPr>
          <w:rFonts w:cstheme="minorHAnsi"/>
          <w:b/>
          <w:sz w:val="32"/>
          <w:szCs w:val="32"/>
        </w:rPr>
        <w:t xml:space="preserve">OBILJEŽAVANJE MANIFESTACIJE „BLJESAK“ KOJE ĆE NA </w:t>
      </w:r>
      <w:r w:rsidR="000F65AF" w:rsidRPr="00F46EEA">
        <w:rPr>
          <w:rFonts w:cstheme="minorHAnsi"/>
          <w:b/>
          <w:sz w:val="32"/>
          <w:szCs w:val="32"/>
        </w:rPr>
        <w:t xml:space="preserve">PODRUČJU GRADA NOVSKE PROVODITI </w:t>
      </w:r>
      <w:r w:rsidR="00351EEF" w:rsidRPr="00F46EEA">
        <w:rPr>
          <w:rFonts w:cstheme="minorHAnsi"/>
          <w:b/>
          <w:sz w:val="32"/>
          <w:szCs w:val="32"/>
        </w:rPr>
        <w:t xml:space="preserve"> </w:t>
      </w:r>
      <w:r w:rsidR="005F7D6B" w:rsidRPr="00F46EEA">
        <w:rPr>
          <w:rFonts w:cstheme="minorHAnsi"/>
          <w:b/>
          <w:sz w:val="32"/>
          <w:szCs w:val="32"/>
        </w:rPr>
        <w:t>UDRUGE</w:t>
      </w:r>
      <w:r w:rsidR="001249A0" w:rsidRPr="00F46EEA">
        <w:rPr>
          <w:rFonts w:cstheme="minorHAnsi"/>
          <w:b/>
          <w:sz w:val="32"/>
          <w:szCs w:val="32"/>
        </w:rPr>
        <w:t xml:space="preserve"> U</w:t>
      </w:r>
      <w:r w:rsidR="00153B7F" w:rsidRPr="00F46EEA">
        <w:rPr>
          <w:rFonts w:cstheme="minorHAnsi"/>
          <w:b/>
          <w:sz w:val="32"/>
          <w:szCs w:val="32"/>
        </w:rPr>
        <w:t xml:space="preserve">  20</w:t>
      </w:r>
      <w:r w:rsidR="006851A8">
        <w:rPr>
          <w:rFonts w:cstheme="minorHAnsi"/>
          <w:b/>
          <w:sz w:val="32"/>
          <w:szCs w:val="32"/>
        </w:rPr>
        <w:t>20</w:t>
      </w:r>
      <w:r w:rsidR="005F7D6B" w:rsidRPr="00F46EEA">
        <w:rPr>
          <w:rFonts w:cstheme="minorHAnsi"/>
          <w:b/>
          <w:sz w:val="32"/>
          <w:szCs w:val="32"/>
        </w:rPr>
        <w:t xml:space="preserve">. GODINI </w:t>
      </w:r>
    </w:p>
    <w:p w:rsidR="00A7326C" w:rsidRPr="00F46EEA" w:rsidRDefault="00144FB8" w:rsidP="00B921AA">
      <w:pPr>
        <w:pStyle w:val="Naslov1"/>
        <w:shd w:val="clear" w:color="auto" w:fill="FFFFFF" w:themeFill="background1"/>
        <w:jc w:val="center"/>
        <w:rPr>
          <w:rFonts w:cstheme="minorHAnsi"/>
          <w:b/>
          <w:bCs/>
          <w:color w:val="auto"/>
          <w:sz w:val="48"/>
          <w:szCs w:val="48"/>
        </w:rPr>
      </w:pPr>
      <w:r w:rsidRPr="00F46EEA">
        <w:rPr>
          <w:rStyle w:val="Naglaeno"/>
          <w:rFonts w:cstheme="minorHAnsi"/>
          <w:color w:val="auto"/>
          <w:sz w:val="48"/>
          <w:szCs w:val="48"/>
        </w:rPr>
        <w:t>UPUTE ZA PRIJAVITELJE</w:t>
      </w:r>
    </w:p>
    <w:p w:rsidR="00FB35B9" w:rsidRPr="00F46EEA" w:rsidRDefault="00FB35B9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</w:p>
    <w:p w:rsidR="007F399E" w:rsidRPr="00F46EEA" w:rsidRDefault="007F399E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F46EEA">
        <w:rPr>
          <w:rFonts w:cstheme="minorHAnsi"/>
          <w:b/>
          <w:i/>
          <w:sz w:val="32"/>
          <w:szCs w:val="32"/>
        </w:rPr>
        <w:t xml:space="preserve">DATUM OBJAVE:           </w:t>
      </w:r>
      <w:r w:rsidR="00B312B4">
        <w:rPr>
          <w:rFonts w:cstheme="minorHAnsi"/>
          <w:b/>
          <w:i/>
          <w:sz w:val="32"/>
          <w:szCs w:val="32"/>
        </w:rPr>
        <w:t>06</w:t>
      </w:r>
      <w:r w:rsidR="000A5AB8" w:rsidRPr="00F46EEA">
        <w:rPr>
          <w:rFonts w:cstheme="minorHAnsi"/>
          <w:b/>
          <w:i/>
          <w:sz w:val="32"/>
          <w:szCs w:val="32"/>
        </w:rPr>
        <w:t>.</w:t>
      </w:r>
      <w:r w:rsidR="000F65AF" w:rsidRPr="00F46EEA">
        <w:rPr>
          <w:rFonts w:cstheme="minorHAnsi"/>
          <w:b/>
          <w:i/>
          <w:sz w:val="32"/>
          <w:szCs w:val="32"/>
        </w:rPr>
        <w:t xml:space="preserve"> 03</w:t>
      </w:r>
      <w:r w:rsidR="00153B7F" w:rsidRPr="00F46EEA">
        <w:rPr>
          <w:rFonts w:cstheme="minorHAnsi"/>
          <w:b/>
          <w:i/>
          <w:sz w:val="32"/>
          <w:szCs w:val="32"/>
        </w:rPr>
        <w:t>.20</w:t>
      </w:r>
      <w:r w:rsidR="00B312B4">
        <w:rPr>
          <w:rFonts w:cstheme="minorHAnsi"/>
          <w:b/>
          <w:i/>
          <w:sz w:val="32"/>
          <w:szCs w:val="32"/>
        </w:rPr>
        <w:t>20</w:t>
      </w:r>
      <w:r w:rsidRPr="00F46EEA">
        <w:rPr>
          <w:rFonts w:cstheme="minorHAnsi"/>
          <w:b/>
          <w:i/>
          <w:sz w:val="32"/>
          <w:szCs w:val="32"/>
        </w:rPr>
        <w:t>.</w:t>
      </w:r>
    </w:p>
    <w:p w:rsidR="007F399E" w:rsidRPr="00F46EEA" w:rsidRDefault="00153B7F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F46EEA">
        <w:rPr>
          <w:rFonts w:cstheme="minorHAnsi"/>
          <w:b/>
          <w:i/>
          <w:sz w:val="32"/>
          <w:szCs w:val="32"/>
        </w:rPr>
        <w:t xml:space="preserve">ROK PRIJAVE                </w:t>
      </w:r>
      <w:r w:rsidR="00B312B4">
        <w:rPr>
          <w:rFonts w:cstheme="minorHAnsi"/>
          <w:b/>
          <w:i/>
          <w:sz w:val="32"/>
          <w:szCs w:val="32"/>
        </w:rPr>
        <w:t>06</w:t>
      </w:r>
      <w:r w:rsidR="000A5AB8" w:rsidRPr="00F46EEA">
        <w:rPr>
          <w:rFonts w:cstheme="minorHAnsi"/>
          <w:b/>
          <w:i/>
          <w:sz w:val="32"/>
          <w:szCs w:val="32"/>
        </w:rPr>
        <w:t>.</w:t>
      </w:r>
      <w:r w:rsidR="008418C2">
        <w:rPr>
          <w:rFonts w:cstheme="minorHAnsi"/>
          <w:b/>
          <w:i/>
          <w:sz w:val="32"/>
          <w:szCs w:val="32"/>
        </w:rPr>
        <w:t xml:space="preserve"> </w:t>
      </w:r>
      <w:bookmarkStart w:id="0" w:name="_GoBack"/>
      <w:bookmarkEnd w:id="0"/>
      <w:r w:rsidR="000F65AF" w:rsidRPr="00F46EEA">
        <w:rPr>
          <w:rFonts w:cstheme="minorHAnsi"/>
          <w:b/>
          <w:i/>
          <w:sz w:val="32"/>
          <w:szCs w:val="32"/>
        </w:rPr>
        <w:t>04</w:t>
      </w:r>
      <w:r w:rsidR="005F0F48" w:rsidRPr="00F46EEA">
        <w:rPr>
          <w:rFonts w:cstheme="minorHAnsi"/>
          <w:b/>
          <w:i/>
          <w:sz w:val="32"/>
          <w:szCs w:val="32"/>
        </w:rPr>
        <w:t xml:space="preserve"> </w:t>
      </w:r>
      <w:r w:rsidR="00B312B4">
        <w:rPr>
          <w:rFonts w:cstheme="minorHAnsi"/>
          <w:b/>
          <w:i/>
          <w:sz w:val="32"/>
          <w:szCs w:val="32"/>
        </w:rPr>
        <w:t>.2020</w:t>
      </w:r>
      <w:r w:rsidR="007F399E" w:rsidRPr="00F46EEA">
        <w:rPr>
          <w:rFonts w:cstheme="minorHAnsi"/>
          <w:b/>
          <w:i/>
          <w:sz w:val="32"/>
          <w:szCs w:val="32"/>
        </w:rPr>
        <w:t>.</w:t>
      </w:r>
    </w:p>
    <w:p w:rsidR="00144FB8" w:rsidRPr="00F46EEA" w:rsidRDefault="00144FB8" w:rsidP="00B921AA">
      <w:pPr>
        <w:shd w:val="clear" w:color="auto" w:fill="FFFFFF" w:themeFill="background1"/>
        <w:spacing w:line="240" w:lineRule="auto"/>
        <w:rPr>
          <w:rFonts w:cstheme="minorHAnsi"/>
          <w:b/>
          <w:i/>
          <w:sz w:val="32"/>
          <w:szCs w:val="32"/>
        </w:rPr>
      </w:pPr>
    </w:p>
    <w:p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i/>
          <w:noProof/>
          <w:snapToGrid w:val="0"/>
          <w:sz w:val="24"/>
          <w:szCs w:val="24"/>
        </w:rPr>
      </w:pPr>
    </w:p>
    <w:p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>NAPOMENA:</w:t>
      </w:r>
    </w:p>
    <w:p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OVE UPUTE SASTAVNI SU DIO JAVNOG POZIVA ZA </w:t>
      </w:r>
      <w:r w:rsidR="00447494" w:rsidRPr="00F46EEA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PREDLAGANJE PROGRAMA I PROJEKATA ZA </w:t>
      </w:r>
      <w:r w:rsidR="000F65AF" w:rsidRPr="00F46EEA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OBILJEŽAVANJE MANIFESTACIJE „BLJESAK“ KOJE ĆE NA PODRUČJU GRADA NOVSKE PROVODITI </w:t>
      </w:r>
      <w:r w:rsidR="00292B47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UDRUGE U 2020</w:t>
      </w:r>
      <w:r w:rsidR="00447494" w:rsidRPr="00F46EEA">
        <w:rPr>
          <w:rFonts w:eastAsia="Times New Roman" w:cstheme="minorHAnsi"/>
          <w:b/>
          <w:noProof/>
          <w:snapToGrid w:val="0"/>
          <w:sz w:val="24"/>
          <w:szCs w:val="24"/>
        </w:rPr>
        <w:t>. GODINI</w:t>
      </w:r>
    </w:p>
    <w:p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0A5AB8" w:rsidRPr="00F46EEA" w:rsidRDefault="000A5AB8" w:rsidP="008423ED">
      <w:pPr>
        <w:shd w:val="clear" w:color="auto" w:fill="FFFFFF" w:themeFill="background1"/>
        <w:spacing w:line="240" w:lineRule="auto"/>
        <w:rPr>
          <w:rFonts w:cstheme="minorHAnsi"/>
          <w:b/>
          <w:i/>
          <w:sz w:val="24"/>
          <w:szCs w:val="24"/>
        </w:rPr>
      </w:pPr>
    </w:p>
    <w:p w:rsidR="005F7D6B" w:rsidRPr="00F46EEA" w:rsidRDefault="005F7D6B" w:rsidP="003A1A70">
      <w:pPr>
        <w:spacing w:line="240" w:lineRule="auto"/>
        <w:rPr>
          <w:rFonts w:cstheme="minorHAnsi"/>
          <w:sz w:val="24"/>
          <w:szCs w:val="24"/>
        </w:rPr>
      </w:pPr>
    </w:p>
    <w:p w:rsidR="00347024" w:rsidRPr="00F46EEA" w:rsidRDefault="00347024" w:rsidP="003A1A70">
      <w:pPr>
        <w:spacing w:line="240" w:lineRule="auto"/>
        <w:rPr>
          <w:rFonts w:cstheme="minorHAnsi"/>
          <w:sz w:val="24"/>
          <w:szCs w:val="24"/>
        </w:rPr>
      </w:pPr>
    </w:p>
    <w:p w:rsidR="00144FB8" w:rsidRPr="00F46EEA" w:rsidRDefault="00144FB8" w:rsidP="00733E83">
      <w:pPr>
        <w:spacing w:line="240" w:lineRule="auto"/>
        <w:jc w:val="center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lastRenderedPageBreak/>
        <w:t>S A D R Ž A J</w:t>
      </w:r>
    </w:p>
    <w:p w:rsidR="00373DD7" w:rsidRPr="00F46EEA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PREDMET  JAVNOG POZIVA  I OPĆE INFORMACIJE </w:t>
      </w:r>
      <w:r w:rsidR="00D42B2E" w:rsidRPr="00F46EEA">
        <w:rPr>
          <w:rFonts w:cstheme="minorHAnsi"/>
          <w:b/>
          <w:sz w:val="22"/>
          <w:szCs w:val="22"/>
        </w:rPr>
        <w:t xml:space="preserve">       </w:t>
      </w:r>
      <w:r w:rsidR="00B6433C" w:rsidRPr="00F46EEA">
        <w:rPr>
          <w:rFonts w:cstheme="minorHAnsi"/>
          <w:b/>
          <w:sz w:val="22"/>
          <w:szCs w:val="22"/>
        </w:rPr>
        <w:t xml:space="preserve">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</w:t>
      </w:r>
      <w:r w:rsidR="00B6433C" w:rsidRPr="00F46EEA">
        <w:rPr>
          <w:rFonts w:cstheme="minorHAnsi"/>
          <w:b/>
          <w:sz w:val="22"/>
          <w:szCs w:val="22"/>
        </w:rPr>
        <w:t xml:space="preserve">  </w:t>
      </w:r>
      <w:r w:rsidR="00D42B2E" w:rsidRPr="00F46EEA">
        <w:rPr>
          <w:rFonts w:cstheme="minorHAnsi"/>
          <w:b/>
          <w:sz w:val="22"/>
          <w:szCs w:val="22"/>
        </w:rPr>
        <w:t xml:space="preserve"> </w:t>
      </w:r>
      <w:r w:rsidR="004848E7" w:rsidRPr="00F46EEA">
        <w:rPr>
          <w:rFonts w:cstheme="minorHAnsi"/>
          <w:b/>
          <w:sz w:val="22"/>
          <w:szCs w:val="22"/>
        </w:rPr>
        <w:t xml:space="preserve">str. </w:t>
      </w:r>
      <w:r w:rsidR="00B6433C" w:rsidRPr="00F46EEA">
        <w:rPr>
          <w:rFonts w:cstheme="minorHAnsi"/>
          <w:b/>
          <w:sz w:val="22"/>
          <w:szCs w:val="22"/>
        </w:rPr>
        <w:t xml:space="preserve">   </w:t>
      </w:r>
      <w:r w:rsidR="004848E7" w:rsidRPr="00F46EEA">
        <w:rPr>
          <w:rFonts w:cstheme="minorHAnsi"/>
          <w:b/>
          <w:sz w:val="22"/>
          <w:szCs w:val="22"/>
        </w:rPr>
        <w:t>3-4</w:t>
      </w:r>
    </w:p>
    <w:p w:rsidR="00324277" w:rsidRPr="00F46EEA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Predmet javnog poziva</w:t>
      </w:r>
    </w:p>
    <w:p w:rsidR="004830FF" w:rsidRPr="00F46EEA" w:rsidRDefault="00EF3D5A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C</w:t>
      </w:r>
      <w:r w:rsidR="004830FF" w:rsidRPr="00F46EEA">
        <w:rPr>
          <w:rFonts w:cstheme="minorHAnsi"/>
          <w:sz w:val="22"/>
          <w:szCs w:val="22"/>
        </w:rPr>
        <w:t>ilj javnog poziva</w:t>
      </w:r>
    </w:p>
    <w:p w:rsidR="00EF3D5A" w:rsidRPr="00F46EEA" w:rsidRDefault="00EF3D5A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Zakoni, strategije i programi na kojima se temelje prioriteti financiranja</w:t>
      </w:r>
    </w:p>
    <w:p w:rsidR="00324277" w:rsidRPr="00F46EEA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Zakonska osnova javnog poziva</w:t>
      </w:r>
    </w:p>
    <w:p w:rsidR="00324277" w:rsidRPr="00F46EEA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Nadležno tijelo za administrativne radnje u postupku javnog poziva</w:t>
      </w:r>
    </w:p>
    <w:p w:rsidR="004830FF" w:rsidRPr="00F46EEA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Ukupna visina osiguranih sredstava</w:t>
      </w:r>
      <w:r w:rsidR="00FB35B9" w:rsidRPr="00F46EEA">
        <w:rPr>
          <w:rFonts w:cstheme="minorHAnsi"/>
          <w:sz w:val="22"/>
          <w:szCs w:val="22"/>
        </w:rPr>
        <w:t xml:space="preserve">  u javnom </w:t>
      </w:r>
      <w:r w:rsidRPr="00F46EEA">
        <w:rPr>
          <w:rFonts w:cstheme="minorHAnsi"/>
          <w:sz w:val="22"/>
          <w:szCs w:val="22"/>
        </w:rPr>
        <w:t xml:space="preserve"> poziv</w:t>
      </w:r>
      <w:r w:rsidR="00FB35B9" w:rsidRPr="00F46EEA">
        <w:rPr>
          <w:rFonts w:cstheme="minorHAnsi"/>
          <w:sz w:val="22"/>
          <w:szCs w:val="22"/>
        </w:rPr>
        <w:t>u</w:t>
      </w:r>
      <w:r w:rsidR="00EF3D5A" w:rsidRPr="00F46EEA">
        <w:rPr>
          <w:rFonts w:cstheme="minorHAnsi"/>
          <w:sz w:val="22"/>
          <w:szCs w:val="22"/>
        </w:rPr>
        <w:t>, najviši i najniži iznos financiranja i</w:t>
      </w:r>
    </w:p>
    <w:p w:rsidR="00EF3D5A" w:rsidRPr="00F46EEA" w:rsidRDefault="00EF3D5A" w:rsidP="00EF3D5A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Okvirni broj projekata koji će se financirati</w:t>
      </w:r>
    </w:p>
    <w:p w:rsidR="00324277" w:rsidRPr="00F46EEA" w:rsidRDefault="00EF3D5A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 Prioriteti financiranja</w:t>
      </w:r>
    </w:p>
    <w:p w:rsidR="00D42B2E" w:rsidRPr="00F46EEA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FORMALNI UVJETI JAVNOG POZIVA                                            </w:t>
      </w:r>
      <w:r w:rsidR="006F7002" w:rsidRPr="00F46EEA">
        <w:rPr>
          <w:rFonts w:cstheme="minorHAnsi"/>
          <w:b/>
          <w:sz w:val="22"/>
          <w:szCs w:val="22"/>
        </w:rPr>
        <w:t xml:space="preserve">   </w:t>
      </w:r>
      <w:r w:rsidR="00672C90" w:rsidRPr="00F46EEA">
        <w:rPr>
          <w:rFonts w:cstheme="minorHAnsi"/>
          <w:b/>
          <w:sz w:val="22"/>
          <w:szCs w:val="22"/>
        </w:rPr>
        <w:t xml:space="preserve">            </w:t>
      </w:r>
      <w:r w:rsidR="006F7002" w:rsidRPr="00F46EEA">
        <w:rPr>
          <w:rFonts w:cstheme="minorHAnsi"/>
          <w:b/>
          <w:sz w:val="22"/>
          <w:szCs w:val="22"/>
        </w:rPr>
        <w:t xml:space="preserve">  </w:t>
      </w:r>
      <w:r w:rsidR="009A7A56" w:rsidRPr="00F46EEA">
        <w:rPr>
          <w:rFonts w:cstheme="minorHAnsi"/>
          <w:b/>
          <w:sz w:val="22"/>
          <w:szCs w:val="22"/>
        </w:rPr>
        <w:t>str.   4</w:t>
      </w:r>
      <w:r w:rsidRPr="00F46EEA">
        <w:rPr>
          <w:rFonts w:cstheme="minorHAnsi"/>
          <w:b/>
          <w:sz w:val="22"/>
          <w:szCs w:val="22"/>
        </w:rPr>
        <w:t>-</w:t>
      </w:r>
      <w:r w:rsidR="009A7A56" w:rsidRPr="00F46EEA">
        <w:rPr>
          <w:rFonts w:cstheme="minorHAnsi"/>
          <w:b/>
          <w:sz w:val="22"/>
          <w:szCs w:val="22"/>
        </w:rPr>
        <w:t xml:space="preserve"> 8</w:t>
      </w:r>
    </w:p>
    <w:p w:rsidR="00324277" w:rsidRPr="00F46EEA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Prihvatljivi prijavitelji</w:t>
      </w:r>
    </w:p>
    <w:p w:rsidR="00324277" w:rsidRPr="00F46EEA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Uvjeti koje mora ispunjavati prijavitelj</w:t>
      </w:r>
    </w:p>
    <w:p w:rsidR="00324277" w:rsidRPr="00F46EEA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Programi i projekti koje Grad neće financirati</w:t>
      </w:r>
    </w:p>
    <w:p w:rsidR="00324277" w:rsidRPr="00F46EEA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Prihvatljivi partneri na programu/projektu</w:t>
      </w:r>
    </w:p>
    <w:p w:rsidR="00324277" w:rsidRPr="00F46EEA" w:rsidRDefault="006F7002" w:rsidP="006F7002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Prihvatljive aktivnosti, lokacija provedbe i razdoblje financiranja i</w:t>
      </w:r>
    </w:p>
    <w:p w:rsidR="006F7002" w:rsidRPr="00F46EEA" w:rsidRDefault="006F7002" w:rsidP="006F7002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Provedbe projekta</w:t>
      </w:r>
    </w:p>
    <w:p w:rsidR="003729E6" w:rsidRPr="00F46EEA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Troškovi programa projekta</w:t>
      </w:r>
    </w:p>
    <w:p w:rsidR="006F7002" w:rsidRPr="00F46EEA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Zabrana dvostrukog financiranja</w:t>
      </w:r>
    </w:p>
    <w:p w:rsidR="00324277" w:rsidRPr="00F46EEA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>POSTUPAK PRIJAVE</w:t>
      </w:r>
      <w:r w:rsidR="00D42B2E" w:rsidRPr="00F46EEA">
        <w:rPr>
          <w:rFonts w:cstheme="minorHAnsi"/>
          <w:b/>
          <w:sz w:val="22"/>
          <w:szCs w:val="22"/>
        </w:rPr>
        <w:t xml:space="preserve">                                    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</w:t>
      </w:r>
      <w:r w:rsidR="009A7A56" w:rsidRPr="00F46EEA">
        <w:rPr>
          <w:rFonts w:cstheme="minorHAnsi"/>
          <w:b/>
          <w:sz w:val="22"/>
          <w:szCs w:val="22"/>
        </w:rPr>
        <w:t xml:space="preserve">str. </w:t>
      </w:r>
      <w:r w:rsidR="00822C63" w:rsidRPr="00F46EEA">
        <w:rPr>
          <w:rFonts w:cstheme="minorHAnsi"/>
          <w:b/>
          <w:sz w:val="22"/>
          <w:szCs w:val="22"/>
        </w:rPr>
        <w:t xml:space="preserve"> </w:t>
      </w:r>
      <w:r w:rsidR="009A7A56" w:rsidRPr="00F46EEA">
        <w:rPr>
          <w:rFonts w:cstheme="minorHAnsi"/>
          <w:b/>
          <w:sz w:val="22"/>
          <w:szCs w:val="22"/>
        </w:rPr>
        <w:t>8</w:t>
      </w:r>
      <w:r w:rsidR="00822C63" w:rsidRPr="00F46EEA">
        <w:rPr>
          <w:rFonts w:cstheme="minorHAnsi"/>
          <w:b/>
          <w:sz w:val="22"/>
          <w:szCs w:val="22"/>
        </w:rPr>
        <w:t>–11</w:t>
      </w:r>
    </w:p>
    <w:p w:rsidR="00324277" w:rsidRPr="00F46EEA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Popis obvezne </w:t>
      </w:r>
      <w:r w:rsidR="00324277" w:rsidRPr="00F46EEA">
        <w:rPr>
          <w:rFonts w:cstheme="minorHAnsi"/>
          <w:sz w:val="22"/>
          <w:szCs w:val="22"/>
        </w:rPr>
        <w:t xml:space="preserve"> dokumentacije </w:t>
      </w:r>
    </w:p>
    <w:p w:rsidR="00324277" w:rsidRPr="00F46EEA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Neobavezna popratna dokumentacija </w:t>
      </w:r>
    </w:p>
    <w:p w:rsidR="00324277" w:rsidRPr="00F46EEA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Rok predaje, način predaje i adresa za predaju prijave</w:t>
      </w:r>
    </w:p>
    <w:p w:rsidR="00324277" w:rsidRPr="00F46EEA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Dodatne informacije</w:t>
      </w:r>
    </w:p>
    <w:p w:rsidR="00324277" w:rsidRPr="00F46EEA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POSTUPAK ODABIRA </w:t>
      </w:r>
      <w:r w:rsidR="00D42B2E" w:rsidRPr="00F46EEA">
        <w:rPr>
          <w:rFonts w:cstheme="minorHAnsi"/>
          <w:b/>
          <w:sz w:val="22"/>
          <w:szCs w:val="22"/>
        </w:rPr>
        <w:t xml:space="preserve"> </w:t>
      </w:r>
      <w:r w:rsidR="00457A74" w:rsidRPr="00F46EEA">
        <w:rPr>
          <w:rFonts w:cstheme="minorHAnsi"/>
          <w:b/>
          <w:sz w:val="22"/>
          <w:szCs w:val="22"/>
        </w:rPr>
        <w:t xml:space="preserve">PROGRAMA/PROJEKTA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</w:t>
      </w:r>
      <w:r w:rsidR="00822C63" w:rsidRPr="00F46EEA">
        <w:rPr>
          <w:rFonts w:cstheme="minorHAnsi"/>
          <w:b/>
          <w:sz w:val="22"/>
          <w:szCs w:val="22"/>
        </w:rPr>
        <w:t xml:space="preserve">  str.   1</w:t>
      </w:r>
      <w:r w:rsidR="00411FD0">
        <w:rPr>
          <w:rFonts w:cstheme="minorHAnsi"/>
          <w:b/>
          <w:sz w:val="22"/>
          <w:szCs w:val="22"/>
        </w:rPr>
        <w:t>2</w:t>
      </w:r>
      <w:r w:rsidR="00822C63" w:rsidRPr="00F46EEA">
        <w:rPr>
          <w:rFonts w:cstheme="minorHAnsi"/>
          <w:b/>
          <w:sz w:val="22"/>
          <w:szCs w:val="22"/>
        </w:rPr>
        <w:t>-14</w:t>
      </w:r>
      <w:r w:rsidR="00D42B2E" w:rsidRPr="00F46EEA">
        <w:rPr>
          <w:rFonts w:cstheme="minorHAnsi"/>
          <w:b/>
          <w:sz w:val="22"/>
          <w:szCs w:val="22"/>
        </w:rPr>
        <w:t xml:space="preserve">                                       </w:t>
      </w:r>
    </w:p>
    <w:p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 Zaprimanje i evidencija prijava</w:t>
      </w:r>
    </w:p>
    <w:p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Formalna provjera prijava</w:t>
      </w:r>
    </w:p>
    <w:p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Stručno kvalitativno vrednovanje i ocjena prijava</w:t>
      </w:r>
    </w:p>
    <w:p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Odluka o odabiru programa/projekta</w:t>
      </w:r>
    </w:p>
    <w:p w:rsidR="00324277" w:rsidRPr="00F46EEA" w:rsidRDefault="009803C1" w:rsidP="009803C1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5. </w:t>
      </w:r>
      <w:r w:rsidR="00822C63" w:rsidRPr="00F46EEA">
        <w:rPr>
          <w:rFonts w:cstheme="minorHAnsi"/>
          <w:b/>
          <w:sz w:val="22"/>
          <w:szCs w:val="22"/>
        </w:rPr>
        <w:t>UGOVOR O FINANCIRANJU, MODEL I UVJETI FINANCIRANJA                 str. 15</w:t>
      </w:r>
      <w:r w:rsidR="00324277" w:rsidRPr="00F46EEA">
        <w:rPr>
          <w:rFonts w:cstheme="minorHAnsi"/>
          <w:b/>
          <w:sz w:val="22"/>
          <w:szCs w:val="22"/>
        </w:rPr>
        <w:t xml:space="preserve">   </w:t>
      </w:r>
      <w:r w:rsidR="00457A74" w:rsidRPr="00F46EEA">
        <w:rPr>
          <w:rFonts w:cstheme="minorHAnsi"/>
          <w:b/>
          <w:sz w:val="22"/>
          <w:szCs w:val="22"/>
        </w:rPr>
        <w:t xml:space="preserve">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 </w:t>
      </w:r>
      <w:r w:rsidR="00822C63" w:rsidRPr="00F46EEA">
        <w:rPr>
          <w:rFonts w:cstheme="minorHAnsi"/>
          <w:b/>
          <w:sz w:val="22"/>
          <w:szCs w:val="22"/>
        </w:rPr>
        <w:t xml:space="preserve">    </w:t>
      </w:r>
    </w:p>
    <w:p w:rsidR="00324277" w:rsidRPr="00F46EEA" w:rsidRDefault="009A7A56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5</w:t>
      </w:r>
      <w:r w:rsidR="00E7593E" w:rsidRPr="00F46EEA">
        <w:rPr>
          <w:rFonts w:cstheme="minorHAnsi"/>
          <w:sz w:val="22"/>
          <w:szCs w:val="22"/>
        </w:rPr>
        <w:t>.1. Ugovor o financiranju</w:t>
      </w:r>
    </w:p>
    <w:p w:rsidR="003729E6" w:rsidRPr="00F46EEA" w:rsidRDefault="009A7A56" w:rsidP="009A7A56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5</w:t>
      </w:r>
      <w:r w:rsidR="00C61168" w:rsidRPr="00F46EEA">
        <w:rPr>
          <w:rFonts w:cstheme="minorHAnsi"/>
          <w:sz w:val="22"/>
          <w:szCs w:val="22"/>
        </w:rPr>
        <w:t>.2. Model</w:t>
      </w:r>
      <w:r w:rsidR="00E7593E" w:rsidRPr="00F46EEA">
        <w:rPr>
          <w:rFonts w:cstheme="minorHAnsi"/>
          <w:sz w:val="22"/>
          <w:szCs w:val="22"/>
        </w:rPr>
        <w:t xml:space="preserve"> i uvjeti financiranja</w:t>
      </w:r>
    </w:p>
    <w:p w:rsidR="00324277" w:rsidRPr="00F46EEA" w:rsidRDefault="009803C1" w:rsidP="009803C1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6. </w:t>
      </w:r>
      <w:r w:rsidR="00B6433C" w:rsidRPr="00F46EEA">
        <w:rPr>
          <w:rFonts w:cstheme="minorHAnsi"/>
          <w:b/>
          <w:sz w:val="22"/>
          <w:szCs w:val="22"/>
        </w:rPr>
        <w:t xml:space="preserve">PRAĆENJE PROVEDBE PROGRAMA I PRAĆENJE NAMJENSKOG KORIŠTENJA SREDSTAVA                       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                            </w:t>
      </w:r>
      <w:r w:rsidR="00B6433C" w:rsidRPr="00F46EEA">
        <w:rPr>
          <w:rFonts w:cstheme="minorHAnsi"/>
          <w:b/>
          <w:sz w:val="22"/>
          <w:szCs w:val="22"/>
        </w:rPr>
        <w:t xml:space="preserve">  </w:t>
      </w:r>
      <w:r w:rsidR="00822C63" w:rsidRPr="00F46EEA">
        <w:rPr>
          <w:rFonts w:cstheme="minorHAnsi"/>
          <w:b/>
          <w:sz w:val="22"/>
          <w:szCs w:val="22"/>
        </w:rPr>
        <w:t>str.      15</w:t>
      </w:r>
      <w:r w:rsidR="00324277" w:rsidRPr="00F46EEA">
        <w:rPr>
          <w:rFonts w:cstheme="minorHAnsi"/>
          <w:b/>
          <w:sz w:val="22"/>
          <w:szCs w:val="22"/>
        </w:rPr>
        <w:t xml:space="preserve"> </w:t>
      </w:r>
    </w:p>
    <w:p w:rsidR="003729E6" w:rsidRPr="00F46EEA" w:rsidRDefault="003729E6" w:rsidP="003729E6">
      <w:pPr>
        <w:pStyle w:val="Odlomakpopisa"/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:rsidR="00D85F9B" w:rsidRPr="00F46EEA" w:rsidRDefault="009803C1" w:rsidP="009803C1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7. </w:t>
      </w:r>
      <w:r w:rsidR="00B6433C" w:rsidRPr="00F46EEA">
        <w:rPr>
          <w:rFonts w:cstheme="minorHAnsi"/>
          <w:b/>
          <w:sz w:val="22"/>
          <w:szCs w:val="22"/>
        </w:rPr>
        <w:t xml:space="preserve">OSTALE OBVEZE KORISNIKA                 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  </w:t>
      </w:r>
      <w:r w:rsidR="00B6433C" w:rsidRPr="00F46EEA">
        <w:rPr>
          <w:rFonts w:cstheme="minorHAnsi"/>
          <w:b/>
          <w:sz w:val="22"/>
          <w:szCs w:val="22"/>
        </w:rPr>
        <w:t xml:space="preserve"> </w:t>
      </w:r>
      <w:r w:rsidR="00324277" w:rsidRPr="00F46EEA">
        <w:rPr>
          <w:rFonts w:cstheme="minorHAnsi"/>
          <w:b/>
          <w:sz w:val="22"/>
          <w:szCs w:val="22"/>
        </w:rPr>
        <w:t>str.</w:t>
      </w:r>
      <w:r w:rsidR="00822C63" w:rsidRPr="00F46EEA">
        <w:rPr>
          <w:rFonts w:cstheme="minorHAnsi"/>
          <w:b/>
          <w:sz w:val="22"/>
          <w:szCs w:val="22"/>
        </w:rPr>
        <w:t xml:space="preserve">      16</w:t>
      </w:r>
      <w:r w:rsidR="00324277" w:rsidRPr="00F46EEA">
        <w:rPr>
          <w:rFonts w:cstheme="minorHAnsi"/>
          <w:b/>
          <w:sz w:val="22"/>
          <w:szCs w:val="22"/>
        </w:rPr>
        <w:t xml:space="preserve"> </w:t>
      </w:r>
    </w:p>
    <w:p w:rsidR="00B6433C" w:rsidRPr="00F46EEA" w:rsidRDefault="004A7AA2" w:rsidP="009803C1">
      <w:pPr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7.1.</w:t>
      </w:r>
      <w:r w:rsidR="00B6433C" w:rsidRPr="00F46EEA">
        <w:rPr>
          <w:rFonts w:cstheme="minorHAnsi"/>
          <w:sz w:val="22"/>
          <w:szCs w:val="22"/>
        </w:rPr>
        <w:t>Javnost i vidljivost programa/projekt te obveza isticanja vizualnog identiteta</w:t>
      </w:r>
      <w:r w:rsidR="00672C90" w:rsidRPr="00F46EEA">
        <w:rPr>
          <w:rFonts w:cstheme="minorHAnsi"/>
          <w:sz w:val="22"/>
          <w:szCs w:val="22"/>
        </w:rPr>
        <w:t xml:space="preserve"> Grada Novske</w:t>
      </w:r>
    </w:p>
    <w:p w:rsidR="00B6433C" w:rsidRPr="00F46EEA" w:rsidRDefault="00B6433C" w:rsidP="00B6433C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Grada Novske</w:t>
      </w:r>
    </w:p>
    <w:p w:rsidR="00B6433C" w:rsidRPr="00F46EEA" w:rsidRDefault="009A7A56" w:rsidP="00B6433C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7</w:t>
      </w:r>
      <w:r w:rsidR="00B6433C" w:rsidRPr="00F46EEA">
        <w:rPr>
          <w:rFonts w:cstheme="minorHAnsi"/>
          <w:sz w:val="22"/>
          <w:szCs w:val="22"/>
        </w:rPr>
        <w:t>.2. Posebne obveze za korisnike finan</w:t>
      </w:r>
      <w:r w:rsidR="00E258A5" w:rsidRPr="00F46EEA">
        <w:rPr>
          <w:rFonts w:cstheme="minorHAnsi"/>
          <w:sz w:val="22"/>
          <w:szCs w:val="22"/>
        </w:rPr>
        <w:t>c</w:t>
      </w:r>
      <w:r w:rsidR="00B6433C" w:rsidRPr="00F46EEA">
        <w:rPr>
          <w:rFonts w:cstheme="minorHAnsi"/>
          <w:sz w:val="22"/>
          <w:szCs w:val="22"/>
        </w:rPr>
        <w:t>iranja</w:t>
      </w:r>
    </w:p>
    <w:p w:rsidR="00672C90" w:rsidRPr="00F46EEA" w:rsidRDefault="004A7AA2" w:rsidP="004A7AA2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8. </w:t>
      </w:r>
      <w:r w:rsidR="00672C90" w:rsidRPr="00F46EEA">
        <w:rPr>
          <w:rFonts w:cstheme="minorHAnsi"/>
          <w:b/>
          <w:sz w:val="22"/>
          <w:szCs w:val="22"/>
        </w:rPr>
        <w:t>DOKUMENTACIJA I INDIKATIVNI KALENDAR JAVNOG POZIVA</w:t>
      </w:r>
      <w:r w:rsidR="00822C63" w:rsidRPr="00F46EEA">
        <w:rPr>
          <w:rFonts w:cstheme="minorHAnsi"/>
          <w:b/>
          <w:sz w:val="22"/>
          <w:szCs w:val="22"/>
        </w:rPr>
        <w:t xml:space="preserve">       str.    17</w:t>
      </w:r>
      <w:r w:rsidR="00672C90" w:rsidRPr="00F46EEA">
        <w:rPr>
          <w:rFonts w:cstheme="minorHAnsi"/>
          <w:b/>
          <w:sz w:val="22"/>
          <w:szCs w:val="22"/>
        </w:rPr>
        <w:t xml:space="preserve">                                                             </w:t>
      </w:r>
    </w:p>
    <w:p w:rsidR="00672C90" w:rsidRPr="00F46EEA" w:rsidRDefault="004A7AA2" w:rsidP="004A7AA2">
      <w:pPr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8.1. </w:t>
      </w:r>
      <w:r w:rsidR="00672C90" w:rsidRPr="00F46EEA">
        <w:rPr>
          <w:rFonts w:cstheme="minorHAnsi"/>
          <w:sz w:val="22"/>
          <w:szCs w:val="22"/>
        </w:rPr>
        <w:t>Dokumentacija javnog poziva</w:t>
      </w:r>
    </w:p>
    <w:p w:rsidR="00672C90" w:rsidRPr="00F46EEA" w:rsidRDefault="00672C90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8.2. Indikativni kalendar javnog poziva</w:t>
      </w:r>
    </w:p>
    <w:p w:rsidR="00C85253" w:rsidRPr="00F46EEA" w:rsidRDefault="00C85253" w:rsidP="00F64F87">
      <w:pPr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:rsidR="0030474E" w:rsidRPr="00F46EEA" w:rsidRDefault="00674F9B" w:rsidP="001A7BF7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lastRenderedPageBreak/>
        <w:t xml:space="preserve">1. PREDMET JAVNOG POZIVA </w:t>
      </w:r>
      <w:r w:rsidR="00324277" w:rsidRPr="00F46EEA">
        <w:rPr>
          <w:rFonts w:cstheme="minorHAnsi"/>
          <w:b/>
          <w:sz w:val="28"/>
          <w:szCs w:val="28"/>
        </w:rPr>
        <w:t xml:space="preserve"> I </w:t>
      </w:r>
      <w:r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>OPĆE INFORMACIJE</w:t>
      </w:r>
    </w:p>
    <w:p w:rsidR="001A7BF7" w:rsidRPr="00F46EEA" w:rsidRDefault="001A7BF7" w:rsidP="00BD1DAF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295DE0" w:rsidRPr="00F46EEA" w:rsidRDefault="00BD1DAF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Predmet Javnog poziva</w:t>
      </w:r>
    </w:p>
    <w:p w:rsidR="00C06ADA" w:rsidRPr="00F46EEA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Predmet Javnog poziva je financira</w:t>
      </w:r>
      <w:r w:rsidR="004E19F9" w:rsidRPr="00F46EEA">
        <w:rPr>
          <w:rFonts w:cstheme="minorHAnsi"/>
          <w:sz w:val="24"/>
          <w:szCs w:val="24"/>
        </w:rPr>
        <w:t xml:space="preserve">nje/sufinanciranje </w:t>
      </w:r>
      <w:r w:rsidRPr="00F46EEA">
        <w:rPr>
          <w:rFonts w:cstheme="minorHAnsi"/>
          <w:sz w:val="24"/>
          <w:szCs w:val="24"/>
        </w:rPr>
        <w:t xml:space="preserve"> programa</w:t>
      </w:r>
      <w:r w:rsidR="00733E83" w:rsidRPr="00F46EEA">
        <w:rPr>
          <w:rFonts w:cstheme="minorHAnsi"/>
          <w:sz w:val="24"/>
          <w:szCs w:val="24"/>
        </w:rPr>
        <w:t xml:space="preserve"> i projek</w:t>
      </w:r>
      <w:r w:rsidR="00C06ADA" w:rsidRPr="00F46EEA">
        <w:rPr>
          <w:rFonts w:cstheme="minorHAnsi"/>
          <w:sz w:val="24"/>
          <w:szCs w:val="24"/>
        </w:rPr>
        <w:t>a</w:t>
      </w:r>
      <w:r w:rsidR="00733E83" w:rsidRPr="00F46EEA">
        <w:rPr>
          <w:rFonts w:cstheme="minorHAnsi"/>
          <w:sz w:val="24"/>
          <w:szCs w:val="24"/>
        </w:rPr>
        <w:t xml:space="preserve">ta </w:t>
      </w:r>
      <w:r w:rsidRPr="00F46EEA">
        <w:rPr>
          <w:rFonts w:cstheme="minorHAnsi"/>
          <w:sz w:val="24"/>
          <w:szCs w:val="24"/>
        </w:rPr>
        <w:t xml:space="preserve"> udruga</w:t>
      </w:r>
      <w:r w:rsidR="00C076D2" w:rsidRPr="00F46EEA">
        <w:rPr>
          <w:rFonts w:cstheme="minorHAnsi"/>
          <w:sz w:val="24"/>
          <w:szCs w:val="24"/>
        </w:rPr>
        <w:t xml:space="preserve"> </w:t>
      </w:r>
      <w:r w:rsidR="00C06ADA" w:rsidRPr="00F46EEA">
        <w:rPr>
          <w:rFonts w:cstheme="minorHAnsi"/>
          <w:sz w:val="24"/>
          <w:szCs w:val="24"/>
        </w:rPr>
        <w:t xml:space="preserve"> kojima će se na području Grada Novske obilježit</w:t>
      </w:r>
      <w:r w:rsidR="00153B7F" w:rsidRPr="00F46EEA">
        <w:rPr>
          <w:rFonts w:cstheme="minorHAnsi"/>
          <w:sz w:val="24"/>
          <w:szCs w:val="24"/>
        </w:rPr>
        <w:t>i manifestacija „Bljesak“ u 20</w:t>
      </w:r>
      <w:r w:rsidR="00CF3DD0">
        <w:rPr>
          <w:rFonts w:cstheme="minorHAnsi"/>
          <w:sz w:val="24"/>
          <w:szCs w:val="24"/>
        </w:rPr>
        <w:t>20</w:t>
      </w:r>
      <w:r w:rsidR="00C06ADA" w:rsidRPr="00F46EEA">
        <w:rPr>
          <w:rFonts w:cstheme="minorHAnsi"/>
          <w:sz w:val="24"/>
          <w:szCs w:val="24"/>
        </w:rPr>
        <w:t xml:space="preserve">. godini. </w:t>
      </w:r>
      <w:r w:rsidR="004E19F9" w:rsidRPr="00F46EEA">
        <w:rPr>
          <w:rFonts w:cstheme="minorHAnsi"/>
          <w:sz w:val="24"/>
          <w:szCs w:val="24"/>
        </w:rPr>
        <w:t xml:space="preserve"> </w:t>
      </w:r>
    </w:p>
    <w:p w:rsidR="002F6587" w:rsidRPr="00F46EEA" w:rsidRDefault="007F2371" w:rsidP="00BD1DAF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Programi i p</w:t>
      </w:r>
      <w:r w:rsidR="00733E83" w:rsidRPr="00F46EEA">
        <w:rPr>
          <w:rFonts w:cstheme="minorHAnsi"/>
          <w:sz w:val="24"/>
          <w:szCs w:val="24"/>
        </w:rPr>
        <w:t>rojekti moraju biti od interesa za</w:t>
      </w:r>
      <w:r w:rsidR="00C06ADA" w:rsidRPr="00F46EEA">
        <w:rPr>
          <w:rFonts w:cstheme="minorHAnsi"/>
          <w:sz w:val="24"/>
          <w:szCs w:val="24"/>
        </w:rPr>
        <w:t xml:space="preserve"> Grad Novsku,</w:t>
      </w:r>
      <w:r w:rsidR="00733E83" w:rsidRPr="00F46EEA">
        <w:rPr>
          <w:rFonts w:cstheme="minorHAnsi"/>
          <w:sz w:val="24"/>
          <w:szCs w:val="24"/>
        </w:rPr>
        <w:t xml:space="preserve"> kvalitetni, kreativni, inovativni, ekonomični</w:t>
      </w:r>
      <w:r w:rsidRPr="00F46EEA">
        <w:rPr>
          <w:rFonts w:cstheme="minorHAnsi"/>
          <w:sz w:val="24"/>
          <w:szCs w:val="24"/>
        </w:rPr>
        <w:t xml:space="preserve"> i racionalni te pridonositi </w:t>
      </w:r>
      <w:r w:rsidR="00C06ADA" w:rsidRPr="00F46EEA">
        <w:rPr>
          <w:rFonts w:cstheme="minorHAnsi"/>
          <w:sz w:val="24"/>
          <w:szCs w:val="24"/>
        </w:rPr>
        <w:t xml:space="preserve"> razvoju turističke ponude na području Grada Novske </w:t>
      </w:r>
      <w:r w:rsidR="00CF3DD0">
        <w:rPr>
          <w:rFonts w:cstheme="minorHAnsi"/>
          <w:sz w:val="24"/>
          <w:szCs w:val="24"/>
        </w:rPr>
        <w:t xml:space="preserve"> u 2020</w:t>
      </w:r>
      <w:r w:rsidR="002F6587" w:rsidRPr="00F46EEA">
        <w:rPr>
          <w:rFonts w:cstheme="minorHAnsi"/>
          <w:sz w:val="24"/>
          <w:szCs w:val="24"/>
        </w:rPr>
        <w:t>.</w:t>
      </w:r>
      <w:r w:rsidR="00674F9B" w:rsidRPr="00F46EEA">
        <w:rPr>
          <w:rFonts w:cstheme="minorHAnsi"/>
          <w:sz w:val="24"/>
          <w:szCs w:val="24"/>
        </w:rPr>
        <w:t xml:space="preserve"> godini. </w:t>
      </w:r>
    </w:p>
    <w:p w:rsidR="004830FF" w:rsidRPr="00F46EEA" w:rsidRDefault="00CB597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1.2.  </w:t>
      </w:r>
      <w:r w:rsidR="00721023" w:rsidRPr="00F46EEA">
        <w:rPr>
          <w:rFonts w:cstheme="minorHAnsi"/>
          <w:b/>
          <w:sz w:val="28"/>
          <w:szCs w:val="28"/>
        </w:rPr>
        <w:t xml:space="preserve">   </w:t>
      </w:r>
      <w:r w:rsidRPr="00F46EEA">
        <w:rPr>
          <w:rFonts w:cstheme="minorHAnsi"/>
          <w:b/>
          <w:sz w:val="28"/>
          <w:szCs w:val="28"/>
        </w:rPr>
        <w:t>C</w:t>
      </w:r>
      <w:r w:rsidR="004830FF" w:rsidRPr="00F46EEA">
        <w:rPr>
          <w:rFonts w:cstheme="minorHAnsi"/>
          <w:b/>
          <w:sz w:val="28"/>
          <w:szCs w:val="28"/>
        </w:rPr>
        <w:t>ilj javnog poziva</w:t>
      </w:r>
    </w:p>
    <w:p w:rsidR="004830FF" w:rsidRPr="00F46EEA" w:rsidRDefault="00CB597F" w:rsidP="001249A0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C</w:t>
      </w:r>
      <w:r w:rsidR="004830FF" w:rsidRPr="00F46EEA">
        <w:rPr>
          <w:rFonts w:cstheme="minorHAnsi"/>
          <w:sz w:val="24"/>
          <w:szCs w:val="24"/>
        </w:rPr>
        <w:t xml:space="preserve">ilj javnog poziva je </w:t>
      </w:r>
      <w:r w:rsidR="00C06ADA" w:rsidRPr="00F46EEA">
        <w:rPr>
          <w:rFonts w:cstheme="minorHAnsi"/>
          <w:sz w:val="24"/>
          <w:szCs w:val="24"/>
        </w:rPr>
        <w:t xml:space="preserve">dostojno i raznovrsno obilježiti  </w:t>
      </w:r>
      <w:r w:rsidR="00C076D2" w:rsidRPr="00F46EEA">
        <w:rPr>
          <w:rFonts w:cstheme="minorHAnsi"/>
          <w:sz w:val="24"/>
          <w:szCs w:val="24"/>
        </w:rPr>
        <w:t xml:space="preserve">sjećanje na </w:t>
      </w:r>
      <w:r w:rsidR="00C06ADA" w:rsidRPr="00F46EEA">
        <w:rPr>
          <w:rFonts w:cstheme="minorHAnsi"/>
          <w:sz w:val="24"/>
          <w:szCs w:val="24"/>
        </w:rPr>
        <w:t>vojno redarstvenu akciju „Bljesak“ na području Grada Novske</w:t>
      </w:r>
      <w:r w:rsidR="00F02553" w:rsidRPr="00F46EEA">
        <w:rPr>
          <w:rFonts w:cstheme="minorHAnsi"/>
          <w:sz w:val="24"/>
          <w:szCs w:val="24"/>
        </w:rPr>
        <w:t xml:space="preserve"> i okupljanjem većeg broja ljudi pridonositi razvoju turizma na području Grada Novske.</w:t>
      </w:r>
      <w:r w:rsidR="00C06ADA" w:rsidRPr="00F46EEA">
        <w:rPr>
          <w:rFonts w:cstheme="minorHAnsi"/>
          <w:sz w:val="24"/>
          <w:szCs w:val="24"/>
        </w:rPr>
        <w:t xml:space="preserve"> </w:t>
      </w:r>
    </w:p>
    <w:p w:rsidR="00A87C9E" w:rsidRPr="00F46EEA" w:rsidRDefault="007865C1" w:rsidP="00A87C9E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1.3</w:t>
      </w:r>
      <w:r w:rsidR="00A87C9E" w:rsidRPr="00F46EEA">
        <w:rPr>
          <w:rFonts w:cstheme="minorHAnsi"/>
          <w:b/>
          <w:sz w:val="28"/>
          <w:szCs w:val="28"/>
        </w:rPr>
        <w:t>.     Zakoni, strategije i programi  na kojima se temelje utvrđeni prioriteti</w:t>
      </w:r>
    </w:p>
    <w:p w:rsidR="00DC5778" w:rsidRPr="00F46EEA" w:rsidRDefault="00DC5778" w:rsidP="00DC5778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Utvrđeni prioriteti temelje se na Obrazloženju Proračuna Grada Novske za 20</w:t>
      </w:r>
      <w:r w:rsidR="00CF3DD0">
        <w:rPr>
          <w:rFonts w:cstheme="minorHAnsi"/>
          <w:sz w:val="24"/>
          <w:szCs w:val="24"/>
        </w:rPr>
        <w:t>20</w:t>
      </w:r>
      <w:r w:rsidRPr="00F46EEA">
        <w:rPr>
          <w:rFonts w:cstheme="minorHAnsi"/>
          <w:sz w:val="24"/>
          <w:szCs w:val="24"/>
        </w:rPr>
        <w:t>. godinu.</w:t>
      </w:r>
    </w:p>
    <w:p w:rsidR="00324277" w:rsidRPr="00F46EEA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1.4</w:t>
      </w:r>
      <w:r w:rsidR="00A4515A" w:rsidRPr="00F46EEA">
        <w:rPr>
          <w:rFonts w:cstheme="minorHAnsi"/>
          <w:b/>
          <w:sz w:val="28"/>
          <w:szCs w:val="28"/>
        </w:rPr>
        <w:t xml:space="preserve">. </w:t>
      </w:r>
      <w:r w:rsidR="00674F9B" w:rsidRPr="00F46EEA">
        <w:rPr>
          <w:rFonts w:cstheme="minorHAnsi"/>
          <w:b/>
          <w:sz w:val="28"/>
          <w:szCs w:val="28"/>
        </w:rPr>
        <w:t xml:space="preserve"> </w:t>
      </w:r>
      <w:r w:rsidR="00721023" w:rsidRPr="00F46EEA">
        <w:rPr>
          <w:rFonts w:cstheme="minorHAnsi"/>
          <w:b/>
          <w:sz w:val="28"/>
          <w:szCs w:val="28"/>
        </w:rPr>
        <w:t xml:space="preserve">  </w:t>
      </w:r>
      <w:r w:rsidR="00324277" w:rsidRPr="00F46EEA">
        <w:rPr>
          <w:rFonts w:cstheme="minorHAnsi"/>
          <w:b/>
          <w:sz w:val="28"/>
          <w:szCs w:val="28"/>
        </w:rPr>
        <w:t xml:space="preserve">Zakonska osnova </w:t>
      </w:r>
      <w:r w:rsidR="00CD71BC" w:rsidRPr="00F46EEA">
        <w:rPr>
          <w:rFonts w:cstheme="minorHAnsi"/>
          <w:b/>
          <w:sz w:val="28"/>
          <w:szCs w:val="28"/>
        </w:rPr>
        <w:t>Javnog poziva</w:t>
      </w:r>
    </w:p>
    <w:p w:rsidR="00E35199" w:rsidRPr="00F46EEA" w:rsidRDefault="00324277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F46EEA">
        <w:rPr>
          <w:rFonts w:asciiTheme="minorHAnsi" w:hAnsiTheme="minorHAnsi" w:cstheme="minorHAnsi"/>
          <w:sz w:val="24"/>
          <w:szCs w:val="24"/>
          <w:lang w:val="hr-HR"/>
        </w:rPr>
        <w:t>Na postupak ob</w:t>
      </w:r>
      <w:r w:rsidR="00105FC4" w:rsidRPr="00F46EEA">
        <w:rPr>
          <w:rFonts w:asciiTheme="minorHAnsi" w:hAnsiTheme="minorHAnsi" w:cstheme="minorHAnsi"/>
          <w:sz w:val="24"/>
          <w:szCs w:val="24"/>
          <w:lang w:val="hr-HR"/>
        </w:rPr>
        <w:t>javljivanja i prove</w:t>
      </w:r>
      <w:r w:rsidR="004B30EA" w:rsidRPr="00F46EEA">
        <w:rPr>
          <w:rFonts w:asciiTheme="minorHAnsi" w:hAnsiTheme="minorHAnsi" w:cstheme="minorHAnsi"/>
          <w:sz w:val="24"/>
          <w:szCs w:val="24"/>
          <w:lang w:val="hr-HR"/>
        </w:rPr>
        <w:t>dbe Javnog poziva za financiranje</w:t>
      </w:r>
      <w:r w:rsidR="00105FC4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programa</w:t>
      </w:r>
      <w:r w:rsidR="005F7D6B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i projekata</w:t>
      </w:r>
      <w:r w:rsidR="00C076D2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 za obilježavanje manifestacije „Bljesak“ koje će na području Grad</w:t>
      </w:r>
      <w:r w:rsidR="00153B7F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a Novske provoditi </w:t>
      </w:r>
      <w:r w:rsidR="00731D1C">
        <w:rPr>
          <w:rFonts w:asciiTheme="minorHAnsi" w:hAnsiTheme="minorHAnsi" w:cstheme="minorHAnsi"/>
          <w:sz w:val="24"/>
          <w:szCs w:val="24"/>
          <w:lang w:val="hr-HR"/>
        </w:rPr>
        <w:t>udruge u 2020</w:t>
      </w:r>
      <w:r w:rsidR="00C076D2" w:rsidRPr="00F46EEA">
        <w:rPr>
          <w:rFonts w:asciiTheme="minorHAnsi" w:hAnsiTheme="minorHAnsi" w:cstheme="minorHAnsi"/>
          <w:sz w:val="24"/>
          <w:szCs w:val="24"/>
          <w:lang w:val="hr-HR"/>
        </w:rPr>
        <w:t>. godini</w:t>
      </w:r>
      <w:r w:rsidR="00721023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p</w:t>
      </w:r>
      <w:r w:rsidR="00B4493F" w:rsidRPr="00F46EEA">
        <w:rPr>
          <w:rFonts w:asciiTheme="minorHAnsi" w:hAnsiTheme="minorHAnsi" w:cstheme="minorHAnsi"/>
          <w:sz w:val="24"/>
          <w:szCs w:val="24"/>
          <w:lang w:val="hr-HR"/>
        </w:rPr>
        <w:t>rimjenjuju se od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redbe</w:t>
      </w:r>
      <w:r w:rsidR="00BB42F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Zakona o udrugama, </w:t>
      </w:r>
      <w:r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(NN 26/15)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, (u daljnjem tekstu: Uredba)</w:t>
      </w:r>
      <w:r w:rsidR="00BB42FA" w:rsidRPr="00F46EEA">
        <w:rPr>
          <w:rFonts w:asciiTheme="minorHAnsi" w:hAnsiTheme="minorHAnsi" w:cstheme="minorHAnsi"/>
          <w:sz w:val="24"/>
          <w:szCs w:val="24"/>
          <w:lang w:val="hr-HR"/>
        </w:rPr>
        <w:t>, Zakona o financijskom poslovanju i računovodstvu neprofitnih organizacija</w:t>
      </w:r>
      <w:r w:rsidR="004B30E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i</w:t>
      </w:r>
      <w:r w:rsidR="004B30EA" w:rsidRPr="00F46EEA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4B30E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F46EEA">
        <w:rPr>
          <w:rFonts w:asciiTheme="minorHAnsi" w:hAnsiTheme="minorHAnsi" w:cstheme="minorHAnsi"/>
          <w:sz w:val="24"/>
          <w:szCs w:val="24"/>
          <w:lang w:val="hr-HR"/>
        </w:rPr>
        <w:t>udruge na području Grada Novske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, (u daljnjem tekstu: Pravilnik)</w:t>
      </w:r>
      <w:r w:rsidR="001249A0" w:rsidRPr="00F46EEA">
        <w:rPr>
          <w:rFonts w:asciiTheme="minorHAnsi" w:hAnsiTheme="minorHAnsi" w:cstheme="minorHAnsi"/>
          <w:sz w:val="24"/>
          <w:szCs w:val="24"/>
          <w:lang w:val="hr-HR"/>
        </w:rPr>
        <w:t>, (Službeni vjesnik, 63A/15)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:rsidR="00674F9B" w:rsidRPr="00F46EEA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1.5</w:t>
      </w:r>
      <w:r w:rsidR="004848E7" w:rsidRPr="00F46EEA">
        <w:rPr>
          <w:rFonts w:cstheme="minorHAnsi"/>
          <w:b/>
          <w:sz w:val="28"/>
          <w:szCs w:val="28"/>
        </w:rPr>
        <w:t xml:space="preserve">. </w:t>
      </w:r>
      <w:r w:rsidR="00721023" w:rsidRPr="00F46EEA">
        <w:rPr>
          <w:rFonts w:cstheme="minorHAnsi"/>
          <w:b/>
          <w:sz w:val="28"/>
          <w:szCs w:val="28"/>
        </w:rPr>
        <w:t xml:space="preserve">   </w:t>
      </w:r>
      <w:r w:rsidR="004848E7" w:rsidRPr="00F46EEA">
        <w:rPr>
          <w:rFonts w:cstheme="minorHAnsi"/>
          <w:b/>
          <w:sz w:val="28"/>
          <w:szCs w:val="28"/>
        </w:rPr>
        <w:t>Nadležno tijelo za  administrativne radnje u postupku javnog poziva</w:t>
      </w:r>
    </w:p>
    <w:p w:rsidR="000416F7" w:rsidRPr="00F46EEA" w:rsidRDefault="002376E1" w:rsidP="00E67E5C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Z</w:t>
      </w:r>
      <w:r w:rsidR="00674F9B" w:rsidRPr="00F46EEA">
        <w:rPr>
          <w:rFonts w:cstheme="minorHAnsi"/>
          <w:sz w:val="24"/>
          <w:szCs w:val="24"/>
        </w:rPr>
        <w:t>a administrativne, organizacijske i druge poslove i aktivnosti u prov</w:t>
      </w:r>
      <w:r w:rsidRPr="00F46EEA">
        <w:rPr>
          <w:rFonts w:cstheme="minorHAnsi"/>
          <w:sz w:val="24"/>
          <w:szCs w:val="24"/>
        </w:rPr>
        <w:t xml:space="preserve">edbi ovog javnog poziva </w:t>
      </w:r>
      <w:r w:rsidR="00674F9B" w:rsidRPr="00F46EEA">
        <w:rPr>
          <w:rFonts w:cstheme="minorHAnsi"/>
          <w:sz w:val="24"/>
          <w:szCs w:val="24"/>
        </w:rPr>
        <w:t xml:space="preserve"> </w:t>
      </w:r>
      <w:r w:rsidRPr="00F46EEA">
        <w:rPr>
          <w:rFonts w:cstheme="minorHAnsi"/>
          <w:sz w:val="24"/>
          <w:szCs w:val="24"/>
        </w:rPr>
        <w:t xml:space="preserve">nadležan </w:t>
      </w:r>
      <w:r w:rsidR="00674F9B" w:rsidRPr="00F46EEA">
        <w:rPr>
          <w:rFonts w:cstheme="minorHAnsi"/>
          <w:sz w:val="24"/>
          <w:szCs w:val="24"/>
        </w:rPr>
        <w:t>je Upravni odjel za društvene djelatnosti, pravne poslove i javnu nabavu (u daljnjem tekstu: Upravni odjel).</w:t>
      </w:r>
    </w:p>
    <w:p w:rsidR="00E67E5C" w:rsidRPr="00F46EEA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1.6</w:t>
      </w:r>
      <w:r w:rsidR="00E67E5C" w:rsidRPr="00F46EEA">
        <w:rPr>
          <w:rFonts w:cstheme="minorHAnsi"/>
          <w:b/>
          <w:sz w:val="28"/>
          <w:szCs w:val="28"/>
        </w:rPr>
        <w:t xml:space="preserve">.  </w:t>
      </w:r>
      <w:r w:rsidR="00721023" w:rsidRPr="00F46EEA">
        <w:rPr>
          <w:rFonts w:cstheme="minorHAnsi"/>
          <w:b/>
          <w:sz w:val="28"/>
          <w:szCs w:val="28"/>
        </w:rPr>
        <w:t xml:space="preserve">  </w:t>
      </w:r>
      <w:r w:rsidR="00E67E5C" w:rsidRPr="00F46EEA">
        <w:rPr>
          <w:rFonts w:cstheme="minorHAnsi"/>
          <w:b/>
          <w:sz w:val="28"/>
          <w:szCs w:val="28"/>
        </w:rPr>
        <w:t>Ukupna vi</w:t>
      </w:r>
      <w:r w:rsidR="00733E83" w:rsidRPr="00F46EEA">
        <w:rPr>
          <w:rFonts w:cstheme="minorHAnsi"/>
          <w:b/>
          <w:sz w:val="28"/>
          <w:szCs w:val="28"/>
        </w:rPr>
        <w:t xml:space="preserve">sina osiguranih sredstava u </w:t>
      </w:r>
      <w:r w:rsidR="00E67E5C" w:rsidRPr="00F46EEA">
        <w:rPr>
          <w:rFonts w:cstheme="minorHAnsi"/>
          <w:b/>
          <w:sz w:val="28"/>
          <w:szCs w:val="28"/>
        </w:rPr>
        <w:t xml:space="preserve"> Javnom pozivu</w:t>
      </w:r>
      <w:r w:rsidR="00721023" w:rsidRPr="00F46EEA">
        <w:rPr>
          <w:rFonts w:cstheme="minorHAnsi"/>
          <w:b/>
          <w:sz w:val="28"/>
          <w:szCs w:val="28"/>
        </w:rPr>
        <w:t>, visina osiguranih sredstava, najviši i najniži iznos koji se može dodijeliti po projektu/programu, okvirni broj projekata/programa i dr.</w:t>
      </w:r>
    </w:p>
    <w:p w:rsidR="00F64F87" w:rsidRPr="00F46EEA" w:rsidRDefault="00721023" w:rsidP="00861200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ovom javnom pozivu određuju se ukupna sredstva za financiranje/sufinanciranje programa/projekata, najviši i najniži iznos koji se može pojedinačno dodijeliti za program/projekt i  okvirni broj programa/projekata  koji će se financirati/sufinancirati, u skladu s vrijednostima iz sljedeće tabele:</w:t>
      </w:r>
    </w:p>
    <w:p w:rsidR="00654275" w:rsidRPr="00F46EEA" w:rsidRDefault="00654275" w:rsidP="00861200">
      <w:pPr>
        <w:spacing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Reetkatablice"/>
        <w:tblW w:w="10349" w:type="dxa"/>
        <w:tblInd w:w="-644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4"/>
        <w:gridCol w:w="1560"/>
        <w:gridCol w:w="1417"/>
        <w:gridCol w:w="1418"/>
      </w:tblGrid>
      <w:tr w:rsidR="001F2D8B" w:rsidRPr="00F46EEA" w:rsidTr="00C076D2">
        <w:tc>
          <w:tcPr>
            <w:tcW w:w="2269" w:type="dxa"/>
            <w:shd w:val="clear" w:color="auto" w:fill="DEEAF6" w:themeFill="accent1" w:themeFillTint="33"/>
          </w:tcPr>
          <w:p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Područje Javnog poziva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Visina osiguranih sredstava u kunama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1F2D8B" w:rsidRPr="00F46EEA" w:rsidRDefault="001F2D8B" w:rsidP="00AC2F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Najniži iznos koji se može dodijeliti po projektu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Najviši iznos koji se može dodijeliti po projektu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Okvirni broj projekata koji će se financirati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Oznaka u proračunu</w:t>
            </w:r>
          </w:p>
        </w:tc>
      </w:tr>
      <w:tr w:rsidR="001F2D8B" w:rsidRPr="00F46EEA" w:rsidTr="00C076D2">
        <w:tc>
          <w:tcPr>
            <w:tcW w:w="2269" w:type="dxa"/>
            <w:shd w:val="clear" w:color="auto" w:fill="FBE4D5" w:themeFill="accent2" w:themeFillTint="33"/>
          </w:tcPr>
          <w:p w:rsidR="001F2D8B" w:rsidRPr="00F46EEA" w:rsidRDefault="001F2D8B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Obilježavanje manifestacije „Bljesak“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1F2D8B" w:rsidRPr="00F46EEA" w:rsidRDefault="00B26955" w:rsidP="00CF3DD0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2</w:t>
            </w:r>
            <w:r w:rsidR="00CF3DD0">
              <w:rPr>
                <w:rFonts w:cstheme="minorHAnsi"/>
                <w:b/>
                <w:sz w:val="24"/>
                <w:szCs w:val="24"/>
              </w:rPr>
              <w:t>0</w:t>
            </w:r>
            <w:r w:rsidR="001F2D8B" w:rsidRPr="00F46EEA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1F2D8B" w:rsidRPr="00F46EEA" w:rsidRDefault="007F54BB" w:rsidP="00B90757">
            <w:pPr>
              <w:jc w:val="right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F46EEA">
              <w:rPr>
                <w:rFonts w:cstheme="minorHAnsi"/>
                <w:b/>
                <w:color w:val="FF0000"/>
                <w:sz w:val="24"/>
                <w:szCs w:val="24"/>
              </w:rPr>
              <w:t>500</w:t>
            </w:r>
            <w:r w:rsidR="001F2D8B" w:rsidRPr="00F46EEA">
              <w:rPr>
                <w:rFonts w:cstheme="minorHAnsi"/>
                <w:b/>
                <w:color w:val="FF0000"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1F2D8B" w:rsidRPr="00F46EEA" w:rsidRDefault="00AA0575" w:rsidP="00ED0666">
            <w:pPr>
              <w:jc w:val="right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F46EEA">
              <w:rPr>
                <w:rFonts w:cstheme="minorHAnsi"/>
                <w:b/>
                <w:color w:val="FF0000"/>
                <w:sz w:val="24"/>
                <w:szCs w:val="24"/>
              </w:rPr>
              <w:t>1</w:t>
            </w:r>
            <w:r w:rsidR="00ED0666" w:rsidRPr="00F46EEA">
              <w:rPr>
                <w:rFonts w:cstheme="minorHAnsi"/>
                <w:b/>
                <w:color w:val="FF0000"/>
                <w:sz w:val="24"/>
                <w:szCs w:val="24"/>
              </w:rPr>
              <w:t>0</w:t>
            </w:r>
            <w:r w:rsidR="001F2D8B" w:rsidRPr="00F46EEA">
              <w:rPr>
                <w:rFonts w:cstheme="minorHAnsi"/>
                <w:b/>
                <w:color w:val="FF0000"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1F2D8B" w:rsidRPr="00F46EEA" w:rsidRDefault="00100B85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1F2D8B" w:rsidRPr="00F46EEA" w:rsidRDefault="00153B7F" w:rsidP="00016EA2">
            <w:pPr>
              <w:jc w:val="center"/>
              <w:rPr>
                <w:rFonts w:cstheme="minorHAnsi"/>
                <w:b/>
              </w:rPr>
            </w:pPr>
            <w:r w:rsidRPr="00F46EEA">
              <w:rPr>
                <w:rFonts w:cstheme="minorHAnsi"/>
                <w:b/>
              </w:rPr>
              <w:t>Program 10</w:t>
            </w:r>
            <w:r w:rsidR="00ED0666" w:rsidRPr="00F46EEA">
              <w:rPr>
                <w:rFonts w:cstheme="minorHAnsi"/>
                <w:b/>
              </w:rPr>
              <w:t>20</w:t>
            </w:r>
            <w:r w:rsidR="001F2D8B" w:rsidRPr="00F46EEA">
              <w:rPr>
                <w:rFonts w:cstheme="minorHAnsi"/>
                <w:b/>
              </w:rPr>
              <w:t xml:space="preserve">,         </w:t>
            </w:r>
          </w:p>
          <w:p w:rsidR="001F2D8B" w:rsidRPr="00F46EEA" w:rsidRDefault="00ED0666" w:rsidP="00ED0666">
            <w:pPr>
              <w:jc w:val="center"/>
              <w:rPr>
                <w:rFonts w:cstheme="minorHAnsi"/>
                <w:b/>
              </w:rPr>
            </w:pPr>
            <w:r w:rsidRPr="00F46EEA">
              <w:rPr>
                <w:rFonts w:cstheme="minorHAnsi"/>
                <w:b/>
              </w:rPr>
              <w:t>T</w:t>
            </w:r>
            <w:r w:rsidR="001F2D8B" w:rsidRPr="00F46EEA">
              <w:rPr>
                <w:rFonts w:cstheme="minorHAnsi"/>
                <w:b/>
              </w:rPr>
              <w:t xml:space="preserve"> 10000</w:t>
            </w:r>
            <w:r w:rsidRPr="00F46EEA">
              <w:rPr>
                <w:rFonts w:cstheme="minorHAnsi"/>
                <w:b/>
              </w:rPr>
              <w:t>1</w:t>
            </w:r>
          </w:p>
        </w:tc>
      </w:tr>
    </w:tbl>
    <w:p w:rsidR="00A87C9E" w:rsidRPr="00F46EEA" w:rsidRDefault="00A87C9E" w:rsidP="00721023">
      <w:pPr>
        <w:spacing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721023" w:rsidRPr="00F46EEA" w:rsidRDefault="00721023" w:rsidP="0072102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Prijavitelji su dužni prilikom izrade prijave pridržavati se utvrđenog raspona sredstava koji se minimalno i maksimalno može prijaviti i isplatiti za financiranje programa/projekta.</w:t>
      </w:r>
    </w:p>
    <w:p w:rsidR="00721023" w:rsidRPr="00F46EEA" w:rsidRDefault="00721023" w:rsidP="0072102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slučaju da prijavitelj zatraži iznos za financiranje/sufinanciranje prijavljenog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programa/projekta izvan okvira utvrđenog najnižeg i najvišeg iznosa iz tabele smatrat će se da prijava ne udovoljava formalnim uvjetima koji su propisani javnim pozivom.</w:t>
      </w:r>
    </w:p>
    <w:p w:rsidR="007865C1" w:rsidRPr="00F46EEA" w:rsidRDefault="007865C1" w:rsidP="007865C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1.7.   Prioritetna područja financiranja</w:t>
      </w:r>
    </w:p>
    <w:p w:rsidR="00C61168" w:rsidRPr="00F46EEA" w:rsidRDefault="00E51F8F" w:rsidP="00C61168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F46EEA">
        <w:rPr>
          <w:rFonts w:cstheme="minorHAnsi"/>
          <w:color w:val="0070C0"/>
          <w:sz w:val="24"/>
          <w:szCs w:val="24"/>
        </w:rPr>
        <w:t xml:space="preserve">1. </w:t>
      </w:r>
      <w:r w:rsidR="005B1059" w:rsidRPr="00F46EEA">
        <w:rPr>
          <w:rFonts w:cstheme="minorHAnsi"/>
          <w:color w:val="0070C0"/>
          <w:sz w:val="24"/>
          <w:szCs w:val="24"/>
        </w:rPr>
        <w:t xml:space="preserve"> Programi i projekti udruga proisteklih iz Domovinskog rata  kojima se obilježava vojno-redarstvena akcija „Bljesak“ na način da se među građanima, a posebno</w:t>
      </w:r>
      <w:r w:rsidR="00BA7DCF" w:rsidRPr="00F46EEA">
        <w:rPr>
          <w:rFonts w:cstheme="minorHAnsi"/>
          <w:color w:val="0070C0"/>
          <w:sz w:val="24"/>
          <w:szCs w:val="24"/>
        </w:rPr>
        <w:t xml:space="preserve"> među </w:t>
      </w:r>
      <w:r w:rsidR="005B1059" w:rsidRPr="00F46EEA">
        <w:rPr>
          <w:rFonts w:cstheme="minorHAnsi"/>
          <w:color w:val="0070C0"/>
          <w:sz w:val="24"/>
          <w:szCs w:val="24"/>
        </w:rPr>
        <w:t xml:space="preserve"> djecom i mladeži promiče vrijednost ove </w:t>
      </w:r>
      <w:r w:rsidR="003C4FE4" w:rsidRPr="00F46EEA">
        <w:rPr>
          <w:rFonts w:cstheme="minorHAnsi"/>
          <w:color w:val="0070C0"/>
          <w:sz w:val="24"/>
          <w:szCs w:val="24"/>
        </w:rPr>
        <w:t>akcije kojom</w:t>
      </w:r>
      <w:r w:rsidR="005B1059" w:rsidRPr="00F46EEA">
        <w:rPr>
          <w:rFonts w:cstheme="minorHAnsi"/>
          <w:color w:val="0070C0"/>
          <w:sz w:val="24"/>
          <w:szCs w:val="24"/>
        </w:rPr>
        <w:t xml:space="preserve"> je </w:t>
      </w:r>
      <w:r w:rsidR="003C4FE4" w:rsidRPr="00F46EEA">
        <w:rPr>
          <w:rFonts w:cstheme="minorHAnsi"/>
          <w:color w:val="0070C0"/>
          <w:sz w:val="24"/>
          <w:szCs w:val="24"/>
        </w:rPr>
        <w:t xml:space="preserve"> oslobođen</w:t>
      </w:r>
      <w:r w:rsidR="005B1059" w:rsidRPr="00F46EEA">
        <w:rPr>
          <w:rFonts w:cstheme="minorHAnsi"/>
          <w:color w:val="0070C0"/>
          <w:sz w:val="24"/>
          <w:szCs w:val="24"/>
        </w:rPr>
        <w:t xml:space="preserve"> </w:t>
      </w:r>
      <w:r w:rsidR="00BA7DCF" w:rsidRPr="00F46EEA">
        <w:rPr>
          <w:rFonts w:cstheme="minorHAnsi"/>
          <w:color w:val="0070C0"/>
          <w:sz w:val="24"/>
          <w:szCs w:val="24"/>
        </w:rPr>
        <w:t xml:space="preserve"> teritorij</w:t>
      </w:r>
      <w:r w:rsidR="005B1059" w:rsidRPr="00F46EEA">
        <w:rPr>
          <w:rFonts w:cstheme="minorHAnsi"/>
          <w:color w:val="0070C0"/>
          <w:sz w:val="24"/>
          <w:szCs w:val="24"/>
        </w:rPr>
        <w:t xml:space="preserve"> G</w:t>
      </w:r>
      <w:r w:rsidR="00BA7DCF" w:rsidRPr="00F46EEA">
        <w:rPr>
          <w:rFonts w:cstheme="minorHAnsi"/>
          <w:color w:val="0070C0"/>
          <w:sz w:val="24"/>
          <w:szCs w:val="24"/>
        </w:rPr>
        <w:t xml:space="preserve">rada Novske </w:t>
      </w:r>
      <w:r w:rsidR="003C4FE4" w:rsidRPr="00F46EEA">
        <w:rPr>
          <w:rFonts w:cstheme="minorHAnsi"/>
          <w:color w:val="0070C0"/>
          <w:sz w:val="24"/>
          <w:szCs w:val="24"/>
        </w:rPr>
        <w:t>okupiran</w:t>
      </w:r>
      <w:r w:rsidR="00100B85" w:rsidRPr="00F46EEA">
        <w:rPr>
          <w:rFonts w:cstheme="minorHAnsi"/>
          <w:color w:val="0070C0"/>
          <w:sz w:val="24"/>
          <w:szCs w:val="24"/>
        </w:rPr>
        <w:t xml:space="preserve"> u Domovinskom ratu (predavanja, tribine, okrugli stolovi i sl.)</w:t>
      </w:r>
    </w:p>
    <w:p w:rsidR="00C61168" w:rsidRPr="00F46EEA" w:rsidRDefault="003C4FE4" w:rsidP="00C61168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F46EEA">
        <w:rPr>
          <w:rFonts w:cstheme="minorHAnsi"/>
          <w:color w:val="0070C0"/>
          <w:sz w:val="24"/>
          <w:szCs w:val="24"/>
        </w:rPr>
        <w:t>2.   Programi i projekti iz područja kulture koji su tematski vezani za Domovinski rat i za vojno redarstvenu- akciju „Bljesak“</w:t>
      </w:r>
      <w:r w:rsidR="00635E88" w:rsidRPr="00F46EEA">
        <w:rPr>
          <w:rFonts w:cstheme="minorHAnsi"/>
          <w:color w:val="0070C0"/>
          <w:sz w:val="24"/>
          <w:szCs w:val="24"/>
        </w:rPr>
        <w:t>(promocije knjiga</w:t>
      </w:r>
      <w:r w:rsidR="00E83B37" w:rsidRPr="00F46EEA">
        <w:rPr>
          <w:rFonts w:cstheme="minorHAnsi"/>
          <w:color w:val="0070C0"/>
          <w:sz w:val="24"/>
          <w:szCs w:val="24"/>
        </w:rPr>
        <w:t xml:space="preserve"> i</w:t>
      </w:r>
      <w:r w:rsidR="00635E88" w:rsidRPr="00F46EEA">
        <w:rPr>
          <w:rFonts w:cstheme="minorHAnsi"/>
          <w:color w:val="0070C0"/>
          <w:sz w:val="24"/>
          <w:szCs w:val="24"/>
        </w:rPr>
        <w:t xml:space="preserve"> izložbe  vezane uz</w:t>
      </w:r>
      <w:r w:rsidR="00E83B37" w:rsidRPr="00F46EEA">
        <w:rPr>
          <w:rFonts w:cstheme="minorHAnsi"/>
          <w:color w:val="0070C0"/>
          <w:sz w:val="24"/>
          <w:szCs w:val="24"/>
        </w:rPr>
        <w:t xml:space="preserve"> ratnu tematiku te sl.</w:t>
      </w:r>
      <w:r w:rsidR="0005030C" w:rsidRPr="00F46EEA">
        <w:rPr>
          <w:rFonts w:cstheme="minorHAnsi"/>
          <w:color w:val="0070C0"/>
          <w:sz w:val="24"/>
          <w:szCs w:val="24"/>
        </w:rPr>
        <w:t xml:space="preserve"> </w:t>
      </w:r>
      <w:r w:rsidR="00E83B37" w:rsidRPr="00F46EEA">
        <w:rPr>
          <w:rFonts w:cstheme="minorHAnsi"/>
          <w:color w:val="0070C0"/>
          <w:sz w:val="24"/>
          <w:szCs w:val="24"/>
        </w:rPr>
        <w:t>projekti</w:t>
      </w:r>
      <w:r w:rsidR="00100B85" w:rsidRPr="00F46EEA">
        <w:rPr>
          <w:rFonts w:cstheme="minorHAnsi"/>
          <w:color w:val="0070C0"/>
          <w:sz w:val="24"/>
          <w:szCs w:val="24"/>
        </w:rPr>
        <w:t>)</w:t>
      </w:r>
    </w:p>
    <w:p w:rsidR="00411471" w:rsidRPr="00F46EEA" w:rsidRDefault="00100B85" w:rsidP="001A7BF7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F46EEA">
        <w:rPr>
          <w:rFonts w:cstheme="minorHAnsi"/>
          <w:color w:val="0070C0"/>
          <w:sz w:val="24"/>
          <w:szCs w:val="24"/>
        </w:rPr>
        <w:t>3.  Programi i projekti iz područja sporta</w:t>
      </w:r>
      <w:r w:rsidR="003C4FE4" w:rsidRPr="00F46EEA">
        <w:rPr>
          <w:rFonts w:cstheme="minorHAnsi"/>
          <w:color w:val="0070C0"/>
          <w:sz w:val="24"/>
          <w:szCs w:val="24"/>
        </w:rPr>
        <w:t xml:space="preserve"> kojim</w:t>
      </w:r>
      <w:r w:rsidRPr="00F46EEA">
        <w:rPr>
          <w:rFonts w:cstheme="minorHAnsi"/>
          <w:color w:val="0070C0"/>
          <w:sz w:val="24"/>
          <w:szCs w:val="24"/>
        </w:rPr>
        <w:t>a se tradicionalno obilježava vojno-redarstvena akcija „Bljesak“</w:t>
      </w:r>
      <w:r w:rsidR="00307D1D" w:rsidRPr="00F46EEA">
        <w:rPr>
          <w:rFonts w:cstheme="minorHAnsi"/>
          <w:color w:val="0070C0"/>
          <w:sz w:val="24"/>
          <w:szCs w:val="24"/>
        </w:rPr>
        <w:t xml:space="preserve"> na području Grada Novske.</w:t>
      </w:r>
    </w:p>
    <w:p w:rsidR="009045E6" w:rsidRPr="00F46EEA" w:rsidRDefault="007865C1" w:rsidP="004E181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9045E6" w:rsidRPr="00F46EEA">
        <w:rPr>
          <w:rFonts w:cstheme="minorHAnsi"/>
          <w:b/>
          <w:sz w:val="28"/>
          <w:szCs w:val="28"/>
        </w:rPr>
        <w:t>.  FORMALNI UVJETI JAVNOG POZIVA</w:t>
      </w:r>
    </w:p>
    <w:p w:rsidR="00D75FB2" w:rsidRPr="00F46EEA" w:rsidRDefault="00D75FB2" w:rsidP="00D75FB2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9045E6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324277" w:rsidRPr="00F46EEA">
        <w:rPr>
          <w:rFonts w:cstheme="minorHAnsi"/>
          <w:b/>
          <w:sz w:val="28"/>
          <w:szCs w:val="28"/>
        </w:rPr>
        <w:t xml:space="preserve">.1. Prihvatljivi prijavitelji </w:t>
      </w:r>
    </w:p>
    <w:p w:rsidR="009045E6" w:rsidRPr="00F46EEA" w:rsidRDefault="009045E6" w:rsidP="009045E6">
      <w:pPr>
        <w:jc w:val="both"/>
        <w:rPr>
          <w:rFonts w:cstheme="minorHAnsi"/>
          <w:sz w:val="24"/>
          <w:szCs w:val="24"/>
          <w:lang w:val="pt-BR"/>
        </w:rPr>
      </w:pPr>
      <w:r w:rsidRPr="00F46EEA">
        <w:rPr>
          <w:rFonts w:cstheme="minorHAnsi"/>
          <w:sz w:val="24"/>
          <w:szCs w:val="24"/>
          <w:lang w:val="pt-B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ovog Pravilnika i sve uvjete javnog poziva.</w:t>
      </w:r>
    </w:p>
    <w:p w:rsidR="009045E6" w:rsidRPr="00F46EEA" w:rsidRDefault="009045E6" w:rsidP="009045E6">
      <w:pPr>
        <w:jc w:val="both"/>
        <w:rPr>
          <w:rFonts w:cstheme="minorHAnsi"/>
          <w:sz w:val="24"/>
          <w:szCs w:val="24"/>
          <w:lang w:val="pt-BR"/>
        </w:rPr>
      </w:pPr>
      <w:r w:rsidRPr="00F46EEA">
        <w:rPr>
          <w:rFonts w:cstheme="minorHAnsi"/>
          <w:sz w:val="24"/>
          <w:szCs w:val="24"/>
          <w:lang w:val="pt-BR"/>
        </w:rPr>
        <w:t>Iznimno, prihvatljiv prijavitelj može biti i udruga/druga neprofitna organizacija koja ne udovoljava uvjetima iz prethodnog stavka ali koja kumulativno ispunjava sljedeće uvjete:</w:t>
      </w:r>
    </w:p>
    <w:p w:rsidR="009045E6" w:rsidRPr="00F46EEA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ako će prijavljeni program  provoditi na području Grada Novske ili izvan Grada Novske  za određenu ciljanu skupinu građana Grada Novske,</w:t>
      </w:r>
    </w:p>
    <w:p w:rsidR="009045E6" w:rsidRPr="00F46EEA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ako je  na području Grada Novske u posljednje dvije godine uspješno provela makar jedan projekt ili aktivnost</w:t>
      </w:r>
    </w:p>
    <w:p w:rsidR="009045E6" w:rsidRPr="00F46EEA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>ako udruga ispunjava sve odredbe ovog Pravilnika i sve uvjete javnog natječaja/poziva.</w:t>
      </w:r>
    </w:p>
    <w:p w:rsidR="009045E6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9045E6" w:rsidRPr="00F46EEA">
        <w:rPr>
          <w:rFonts w:cstheme="minorHAnsi"/>
          <w:b/>
          <w:sz w:val="28"/>
          <w:szCs w:val="28"/>
        </w:rPr>
        <w:t>.2.  Uvjeti koje mora ispunjavati  prijavitelj</w:t>
      </w:r>
    </w:p>
    <w:p w:rsidR="009045E6" w:rsidRPr="00F46EEA" w:rsidRDefault="009045E6" w:rsidP="009045E6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 mora ispunjavati sljedeće uvjete:</w:t>
      </w:r>
    </w:p>
    <w:p w:rsidR="009045E6" w:rsidRPr="00F46EEA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biti upisan u odgova</w:t>
      </w:r>
      <w:r w:rsidR="00BE4462" w:rsidRPr="00F46EEA">
        <w:rPr>
          <w:rFonts w:asciiTheme="minorHAnsi" w:hAnsiTheme="minorHAnsi" w:cstheme="minorHAnsi"/>
          <w:sz w:val="24"/>
          <w:szCs w:val="24"/>
        </w:rPr>
        <w:t xml:space="preserve">rajući Registar pravnih osoba </w:t>
      </w:r>
      <w:r w:rsidRPr="00F46EEA">
        <w:rPr>
          <w:rFonts w:asciiTheme="minorHAnsi" w:hAnsiTheme="minorHAnsi" w:cstheme="minorHAnsi"/>
          <w:sz w:val="24"/>
          <w:szCs w:val="24"/>
        </w:rPr>
        <w:t>čija temeljna svrha nije stjecanje dobiti,</w:t>
      </w:r>
    </w:p>
    <w:p w:rsidR="009045E6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 xml:space="preserve">biti </w:t>
      </w:r>
      <w:r w:rsidR="009045E6" w:rsidRPr="00F46EEA">
        <w:rPr>
          <w:rFonts w:asciiTheme="minorHAnsi" w:hAnsiTheme="minorHAnsi" w:cstheme="minorHAnsi"/>
          <w:sz w:val="24"/>
          <w:szCs w:val="24"/>
        </w:rPr>
        <w:t>svojim statutom</w:t>
      </w:r>
      <w:r w:rsidRPr="00F46EEA">
        <w:rPr>
          <w:rFonts w:asciiTheme="minorHAnsi" w:hAnsiTheme="minorHAnsi" w:cstheme="minorHAnsi"/>
          <w:sz w:val="24"/>
          <w:szCs w:val="24"/>
        </w:rPr>
        <w:t xml:space="preserve">  opredijeljen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za obavljanje djelatnosti i aktivnosti koje su predmet financiranja i kojima promiču uvjerenja i ciljeve koji nisu u suprotnosti s Ustavom i zakonom;</w:t>
      </w:r>
    </w:p>
    <w:p w:rsidR="009045E6" w:rsidRPr="00F46EEA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da program/projekt, koji prijavi na javni poziv bude ocijenjen kao značajan (kvalitetan, inovativan i koristan) za razvoj civilnoga društva i zadovoljenje javnih potreba Grada definiranih razvojnim i strateškim dokumentima, godišnjim programima javnih potreba, odnosno uvjetima  javnog poziva;</w:t>
      </w:r>
    </w:p>
    <w:p w:rsidR="009045E6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je uredno ispunio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sve obveze iz prethodno sklopljenog ugovora o financiranju i</w:t>
      </w:r>
      <w:r w:rsidR="004B6BFA" w:rsidRPr="00F46EEA">
        <w:rPr>
          <w:rFonts w:asciiTheme="minorHAnsi" w:hAnsiTheme="minorHAnsi" w:cstheme="minorHAnsi"/>
          <w:sz w:val="24"/>
          <w:szCs w:val="24"/>
        </w:rPr>
        <w:t>z proračuna Grada Novske za 201</w:t>
      </w:r>
      <w:r w:rsidR="00CF3DD0">
        <w:rPr>
          <w:rFonts w:asciiTheme="minorHAnsi" w:hAnsiTheme="minorHAnsi" w:cstheme="minorHAnsi"/>
          <w:sz w:val="24"/>
          <w:szCs w:val="24"/>
        </w:rPr>
        <w:t>9</w:t>
      </w:r>
      <w:r w:rsidR="009045E6" w:rsidRPr="00F46EEA">
        <w:rPr>
          <w:rFonts w:asciiTheme="minorHAnsi" w:hAnsiTheme="minorHAnsi" w:cstheme="minorHAnsi"/>
          <w:sz w:val="24"/>
          <w:szCs w:val="24"/>
        </w:rPr>
        <w:t>. godinu, uključujući i dostavu izvješća o namjenskom korištenju sredstava;</w:t>
      </w:r>
    </w:p>
    <w:p w:rsidR="009045E6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nema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dugovanja s osnove plaćanja doprinosa za mirovinsko i zdravstveno osiguranje i p</w:t>
      </w:r>
      <w:r w:rsidR="00DB3C74" w:rsidRPr="00F46EEA">
        <w:rPr>
          <w:rFonts w:asciiTheme="minorHAnsi" w:hAnsiTheme="minorHAnsi" w:cstheme="minorHAnsi"/>
          <w:sz w:val="24"/>
          <w:szCs w:val="24"/>
        </w:rPr>
        <w:t>laćanje poreza te drugih davanja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prema državnom proračunu i proračunu Grada;</w:t>
      </w:r>
    </w:p>
    <w:p w:rsidR="00BE4462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ima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zadovoljavajuće organizacijske kapacitete i ljudske resurse za </w:t>
      </w:r>
      <w:r w:rsidRPr="00F46EEA">
        <w:rPr>
          <w:rFonts w:asciiTheme="minorHAnsi" w:hAnsiTheme="minorHAnsi" w:cstheme="minorHAnsi"/>
          <w:sz w:val="24"/>
          <w:szCs w:val="24"/>
        </w:rPr>
        <w:t>provedbu programa ili projekta;</w:t>
      </w:r>
    </w:p>
    <w:p w:rsidR="009045E6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općim aktom ima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uspostavljen model dobrog financijskog upravljanja i kontrola te način sprječavanja sukoba interesa pri raspolaganju javnim sredstvima;</w:t>
      </w:r>
    </w:p>
    <w:p w:rsidR="009045E6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ima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utvrđen način javnog objavljivanja programskog i financijskog izvješća o radu  (mrežne stranice udruge ili drugi prikladan način);</w:t>
      </w:r>
    </w:p>
    <w:p w:rsidR="009045E6" w:rsidRPr="00F46EEA" w:rsidRDefault="009045E6" w:rsidP="00790DBC">
      <w:pPr>
        <w:pStyle w:val="Odlomakpopis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čije se djelovanje mora odnositi na jedno od područja djelat</w:t>
      </w:r>
      <w:r w:rsidR="00BE4462" w:rsidRPr="00F46EEA">
        <w:rPr>
          <w:rFonts w:cstheme="minorHAnsi"/>
          <w:sz w:val="24"/>
          <w:szCs w:val="24"/>
        </w:rPr>
        <w:t>nosti navedenih u ovom j</w:t>
      </w:r>
      <w:r w:rsidRPr="00F46EEA">
        <w:rPr>
          <w:rFonts w:cstheme="minorHAnsi"/>
          <w:sz w:val="24"/>
          <w:szCs w:val="24"/>
        </w:rPr>
        <w:t>avnom pozivu, što mora biti vidljivo iz Statuta.</w:t>
      </w:r>
    </w:p>
    <w:p w:rsidR="00BE4462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BE4462" w:rsidRPr="00F46EEA">
        <w:rPr>
          <w:rFonts w:cstheme="minorHAnsi"/>
          <w:b/>
          <w:sz w:val="28"/>
          <w:szCs w:val="28"/>
        </w:rPr>
        <w:t>.3.  Programi i projekti koje Grad neće financirati</w:t>
      </w:r>
    </w:p>
    <w:p w:rsidR="009045E6" w:rsidRPr="00F46EEA" w:rsidRDefault="009045E6" w:rsidP="00BE4462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Grad neće financirati  programe i projekte:</w:t>
      </w:r>
    </w:p>
    <w:p w:rsidR="00691BA1" w:rsidRPr="00F46EEA" w:rsidRDefault="00691BA1" w:rsidP="00691BA1">
      <w:pPr>
        <w:numPr>
          <w:ilvl w:val="0"/>
          <w:numId w:val="15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udruga/ drugih organizacija civilnog društva  koje se financiraju po posebnim propisima, vjerskih organizacija   i političkih organizacija,  organizacija civilnog društva koje ne zadovoljavaju uvjete propisane Pravilnikom i  uvjetima ovog  javnog poziva.</w:t>
      </w:r>
    </w:p>
    <w:p w:rsidR="00691BA1" w:rsidRPr="00F46EEA" w:rsidRDefault="00691BA1" w:rsidP="00691BA1">
      <w:pPr>
        <w:pStyle w:val="Odlomakpopisa1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46EEA">
        <w:rPr>
          <w:rFonts w:asciiTheme="minorHAnsi" w:hAnsiTheme="minorHAnsi" w:cstheme="minorHAnsi"/>
          <w:sz w:val="24"/>
          <w:szCs w:val="24"/>
        </w:rPr>
        <w:t>udruge koje se sukladno Zakonu i drugim pozitivnim propisima smatraju gospodarskom djelatnošću udruga</w:t>
      </w:r>
    </w:p>
    <w:p w:rsidR="00661C22" w:rsidRPr="00F46EEA" w:rsidRDefault="00661C22" w:rsidP="00661C22">
      <w:pPr>
        <w:pStyle w:val="Odlomakpopisa1"/>
        <w:ind w:left="0"/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24277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</w:t>
      </w:r>
      <w:r w:rsidR="00661C22" w:rsidRPr="00F46EEA">
        <w:rPr>
          <w:rFonts w:cstheme="minorHAnsi"/>
          <w:sz w:val="24"/>
          <w:szCs w:val="24"/>
        </w:rPr>
        <w:t>nformacije i dokumentaciju</w:t>
      </w:r>
      <w:r w:rsidRPr="00F46EEA">
        <w:rPr>
          <w:rFonts w:cstheme="minorHAnsi"/>
          <w:sz w:val="24"/>
          <w:szCs w:val="24"/>
        </w:rPr>
        <w:t xml:space="preserve"> </w:t>
      </w:r>
      <w:r w:rsidR="00661C22" w:rsidRPr="00F46EEA">
        <w:rPr>
          <w:rFonts w:cstheme="minorHAnsi"/>
          <w:sz w:val="24"/>
          <w:szCs w:val="24"/>
        </w:rPr>
        <w:t>t</w:t>
      </w:r>
      <w:r w:rsidR="00105FC4" w:rsidRPr="00F46EEA">
        <w:rPr>
          <w:rFonts w:cstheme="minorHAnsi"/>
          <w:sz w:val="24"/>
          <w:szCs w:val="24"/>
        </w:rPr>
        <w:t>e u</w:t>
      </w:r>
      <w:r w:rsidR="00691BA1" w:rsidRPr="00F46EEA">
        <w:rPr>
          <w:rFonts w:cstheme="minorHAnsi"/>
          <w:sz w:val="24"/>
          <w:szCs w:val="24"/>
        </w:rPr>
        <w:t xml:space="preserve">druge koje  do objave ovog javnog poziva nisu </w:t>
      </w:r>
      <w:r w:rsidR="00105FC4" w:rsidRPr="00F46EEA">
        <w:rPr>
          <w:rFonts w:cstheme="minorHAnsi"/>
          <w:sz w:val="24"/>
          <w:szCs w:val="24"/>
        </w:rPr>
        <w:t xml:space="preserve"> </w:t>
      </w:r>
      <w:r w:rsidR="00691BA1" w:rsidRPr="00F46EEA">
        <w:rPr>
          <w:rFonts w:cstheme="minorHAnsi"/>
          <w:sz w:val="24"/>
          <w:szCs w:val="24"/>
        </w:rPr>
        <w:t xml:space="preserve"> dostavile</w:t>
      </w:r>
      <w:r w:rsidR="00661C22" w:rsidRPr="00F46EEA">
        <w:rPr>
          <w:rFonts w:cstheme="minorHAnsi"/>
          <w:sz w:val="24"/>
          <w:szCs w:val="24"/>
        </w:rPr>
        <w:t xml:space="preserve"> izvješće o namjenski</w:t>
      </w:r>
      <w:r w:rsidR="00105FC4" w:rsidRPr="00F46EEA">
        <w:rPr>
          <w:rFonts w:cstheme="minorHAnsi"/>
          <w:sz w:val="24"/>
          <w:szCs w:val="24"/>
        </w:rPr>
        <w:t xml:space="preserve"> utrošenim sreds</w:t>
      </w:r>
      <w:r w:rsidR="00153B7F" w:rsidRPr="00F46EEA">
        <w:rPr>
          <w:rFonts w:cstheme="minorHAnsi"/>
          <w:sz w:val="24"/>
          <w:szCs w:val="24"/>
        </w:rPr>
        <w:t>tvima za donaciju</w:t>
      </w:r>
      <w:r w:rsidR="00691BA1" w:rsidRPr="00F46EEA">
        <w:rPr>
          <w:rFonts w:cstheme="minorHAnsi"/>
          <w:sz w:val="24"/>
          <w:szCs w:val="24"/>
        </w:rPr>
        <w:t xml:space="preserve"> Grada Novske</w:t>
      </w:r>
      <w:r w:rsidR="00153B7F" w:rsidRPr="00F46EEA">
        <w:rPr>
          <w:rFonts w:cstheme="minorHAnsi"/>
          <w:sz w:val="24"/>
          <w:szCs w:val="24"/>
        </w:rPr>
        <w:t xml:space="preserve"> primljenu 201</w:t>
      </w:r>
      <w:r w:rsidR="00CF3DD0">
        <w:rPr>
          <w:rFonts w:cstheme="minorHAnsi"/>
          <w:sz w:val="24"/>
          <w:szCs w:val="24"/>
        </w:rPr>
        <w:t>9</w:t>
      </w:r>
      <w:r w:rsidR="00105FC4" w:rsidRPr="00F46EEA">
        <w:rPr>
          <w:rFonts w:cstheme="minorHAnsi"/>
          <w:sz w:val="24"/>
          <w:szCs w:val="24"/>
        </w:rPr>
        <w:t>. godine.</w:t>
      </w:r>
    </w:p>
    <w:p w:rsidR="0077605E" w:rsidRDefault="0077605E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7605E" w:rsidRPr="00F46EEA" w:rsidRDefault="0077605E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661C22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lastRenderedPageBreak/>
        <w:t>2</w:t>
      </w:r>
      <w:r w:rsidR="00661C22" w:rsidRPr="00F46EEA">
        <w:rPr>
          <w:rFonts w:cstheme="minorHAnsi"/>
          <w:b/>
          <w:sz w:val="28"/>
          <w:szCs w:val="28"/>
        </w:rPr>
        <w:t>.4. Prihvatljivi  partneri na programu/projektu</w:t>
      </w:r>
    </w:p>
    <w:p w:rsidR="00661C22" w:rsidRPr="00F46EEA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Prihvatljiv partner mora zadovoljiti sve potrebne uvjete prihvatljivosti koje vrijede i za prijavitelja.</w:t>
      </w:r>
    </w:p>
    <w:p w:rsidR="00661C22" w:rsidRPr="00F46EEA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 i partner uređuju svoj odnos obostranim potpisivanjem izjave koju popunjenu i s potpisima i pečatima prilažu programu/projektu.</w:t>
      </w:r>
    </w:p>
    <w:p w:rsidR="00314182" w:rsidRPr="00F46EEA" w:rsidRDefault="0031418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Primjerak izjave o partnerstvu nalazi se u popisu obrazaca javnog poziva i može se skinuti s mrežnih stranica Grada.</w:t>
      </w:r>
    </w:p>
    <w:p w:rsidR="00380A32" w:rsidRPr="00F46EEA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 je odgovoran za provedbu programa/projekta, namjensko trošenje sredstava i redovito izvještavanje.</w:t>
      </w:r>
    </w:p>
    <w:p w:rsidR="00380A32" w:rsidRPr="00F46EEA" w:rsidRDefault="00380A32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24277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661C22" w:rsidRPr="00F46EEA">
        <w:rPr>
          <w:rFonts w:cstheme="minorHAnsi"/>
          <w:b/>
          <w:sz w:val="28"/>
          <w:szCs w:val="28"/>
        </w:rPr>
        <w:t>.5</w:t>
      </w:r>
      <w:r w:rsidR="00314182" w:rsidRPr="00F46EEA">
        <w:rPr>
          <w:rFonts w:cstheme="minorHAnsi"/>
          <w:b/>
          <w:sz w:val="28"/>
          <w:szCs w:val="28"/>
        </w:rPr>
        <w:t xml:space="preserve">. Prihvatljive aktivnosti, </w:t>
      </w:r>
      <w:r w:rsidR="00324277" w:rsidRPr="00F46EEA">
        <w:rPr>
          <w:rFonts w:cstheme="minorHAnsi"/>
          <w:b/>
          <w:sz w:val="28"/>
          <w:szCs w:val="28"/>
        </w:rPr>
        <w:t xml:space="preserve"> loka</w:t>
      </w:r>
      <w:r w:rsidR="00314182" w:rsidRPr="00F46EEA">
        <w:rPr>
          <w:rFonts w:cstheme="minorHAnsi"/>
          <w:b/>
          <w:sz w:val="28"/>
          <w:szCs w:val="28"/>
        </w:rPr>
        <w:t>cija provedbe  i razdoblje</w:t>
      </w:r>
      <w:r w:rsidR="00380A32" w:rsidRPr="00F46EEA">
        <w:rPr>
          <w:rFonts w:cstheme="minorHAnsi"/>
          <w:b/>
          <w:sz w:val="28"/>
          <w:szCs w:val="28"/>
        </w:rPr>
        <w:t xml:space="preserve"> financiranja i</w:t>
      </w:r>
      <w:r w:rsidR="00314182" w:rsidRPr="00F46EEA">
        <w:rPr>
          <w:rFonts w:cstheme="minorHAnsi"/>
          <w:b/>
          <w:sz w:val="28"/>
          <w:szCs w:val="28"/>
        </w:rPr>
        <w:t xml:space="preserve"> provedbe programa/projekta  </w:t>
      </w:r>
    </w:p>
    <w:p w:rsidR="007C7FB9" w:rsidRPr="00F46EEA" w:rsidRDefault="007C7FB9" w:rsidP="007C7FB9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:rsidR="00E269DD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2</w:t>
      </w:r>
      <w:r w:rsidR="00E269DD" w:rsidRPr="00F46EEA">
        <w:rPr>
          <w:rFonts w:cstheme="minorHAnsi"/>
          <w:b/>
          <w:sz w:val="24"/>
          <w:szCs w:val="24"/>
        </w:rPr>
        <w:t>.5.1. Prihvatljive aktivnosti</w:t>
      </w:r>
    </w:p>
    <w:p w:rsidR="00324277" w:rsidRPr="00F46EEA" w:rsidRDefault="00EC141D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Prihvatljivim aktivnostima </w:t>
      </w:r>
      <w:r w:rsidR="00324277" w:rsidRPr="00F46EEA">
        <w:rPr>
          <w:rFonts w:cstheme="minorHAnsi"/>
          <w:sz w:val="24"/>
          <w:szCs w:val="24"/>
        </w:rPr>
        <w:t>smatraju se</w:t>
      </w:r>
      <w:r w:rsidR="00314182" w:rsidRPr="00F46EEA">
        <w:rPr>
          <w:rFonts w:cstheme="minorHAnsi"/>
          <w:sz w:val="24"/>
          <w:szCs w:val="24"/>
        </w:rPr>
        <w:t xml:space="preserve"> sve</w:t>
      </w:r>
      <w:r w:rsidR="00324277" w:rsidRPr="00F46EEA">
        <w:rPr>
          <w:rFonts w:cstheme="minorHAnsi"/>
          <w:sz w:val="24"/>
          <w:szCs w:val="24"/>
        </w:rPr>
        <w:t xml:space="preserve"> aktivnosti</w:t>
      </w:r>
      <w:r w:rsidR="00314182" w:rsidRPr="00F46EEA">
        <w:rPr>
          <w:rFonts w:cstheme="minorHAnsi"/>
          <w:sz w:val="24"/>
          <w:szCs w:val="24"/>
        </w:rPr>
        <w:t xml:space="preserve"> kojima se pridonosi </w:t>
      </w:r>
      <w:r w:rsidR="00324277" w:rsidRPr="00F46EEA">
        <w:rPr>
          <w:rFonts w:cstheme="minorHAnsi"/>
          <w:sz w:val="24"/>
          <w:szCs w:val="24"/>
        </w:rPr>
        <w:t>realizaciji programa</w:t>
      </w:r>
      <w:r w:rsidR="00314182" w:rsidRPr="00F46EEA">
        <w:rPr>
          <w:rFonts w:cstheme="minorHAnsi"/>
          <w:sz w:val="24"/>
          <w:szCs w:val="24"/>
        </w:rPr>
        <w:t>/projekta</w:t>
      </w:r>
      <w:r w:rsidR="00324277" w:rsidRPr="00F46EEA">
        <w:rPr>
          <w:rFonts w:cstheme="minorHAnsi"/>
          <w:sz w:val="24"/>
          <w:szCs w:val="24"/>
        </w:rPr>
        <w:t xml:space="preserve"> </w:t>
      </w:r>
      <w:r w:rsidR="00B1194C" w:rsidRPr="00F46EEA">
        <w:rPr>
          <w:rFonts w:cstheme="minorHAnsi"/>
          <w:sz w:val="24"/>
          <w:szCs w:val="24"/>
        </w:rPr>
        <w:t>i ciljeva ovog Javnog poziva.</w:t>
      </w:r>
    </w:p>
    <w:p w:rsidR="00E269DD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2</w:t>
      </w:r>
      <w:r w:rsidR="00536763" w:rsidRPr="00F46EEA">
        <w:rPr>
          <w:rFonts w:cstheme="minorHAnsi"/>
          <w:b/>
          <w:sz w:val="24"/>
          <w:szCs w:val="24"/>
        </w:rPr>
        <w:t>.5.2</w:t>
      </w:r>
      <w:r w:rsidR="00E269DD" w:rsidRPr="00F46EEA">
        <w:rPr>
          <w:rFonts w:cstheme="minorHAnsi"/>
          <w:b/>
          <w:sz w:val="24"/>
          <w:szCs w:val="24"/>
        </w:rPr>
        <w:t>. Lokacija aktivnosti</w:t>
      </w:r>
    </w:p>
    <w:p w:rsidR="00F4732E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sk</w:t>
      </w:r>
      <w:r w:rsidR="00F245B1" w:rsidRPr="00F46EEA">
        <w:rPr>
          <w:rFonts w:cstheme="minorHAnsi"/>
          <w:sz w:val="24"/>
          <w:szCs w:val="24"/>
        </w:rPr>
        <w:t>l</w:t>
      </w:r>
      <w:r w:rsidR="00314182" w:rsidRPr="00F46EEA">
        <w:rPr>
          <w:rFonts w:cstheme="minorHAnsi"/>
          <w:sz w:val="24"/>
          <w:szCs w:val="24"/>
        </w:rPr>
        <w:t>adu s općim ciljem j</w:t>
      </w:r>
      <w:r w:rsidR="00027ED0" w:rsidRPr="00F46EEA">
        <w:rPr>
          <w:rFonts w:cstheme="minorHAnsi"/>
          <w:sz w:val="24"/>
          <w:szCs w:val="24"/>
        </w:rPr>
        <w:t>avnog po</w:t>
      </w:r>
      <w:r w:rsidR="00F245B1" w:rsidRPr="00F46EEA">
        <w:rPr>
          <w:rFonts w:cstheme="minorHAnsi"/>
          <w:sz w:val="24"/>
          <w:szCs w:val="24"/>
        </w:rPr>
        <w:t>ziva</w:t>
      </w:r>
      <w:r w:rsidRPr="00F46EEA">
        <w:rPr>
          <w:rFonts w:cstheme="minorHAnsi"/>
          <w:sz w:val="24"/>
          <w:szCs w:val="24"/>
        </w:rPr>
        <w:t>,</w:t>
      </w:r>
      <w:r w:rsidR="00314182" w:rsidRPr="00F46EEA">
        <w:rPr>
          <w:rFonts w:cstheme="minorHAnsi"/>
          <w:sz w:val="24"/>
          <w:szCs w:val="24"/>
        </w:rPr>
        <w:t xml:space="preserve"> te posebnim ciljevima pojedinih područja javnog poziva i utvrđenih prioritet</w:t>
      </w:r>
      <w:r w:rsidR="00B1194C" w:rsidRPr="00F46EEA">
        <w:rPr>
          <w:rFonts w:cstheme="minorHAnsi"/>
          <w:sz w:val="24"/>
          <w:szCs w:val="24"/>
        </w:rPr>
        <w:t xml:space="preserve">a, sve </w:t>
      </w:r>
      <w:r w:rsidR="00F4732E" w:rsidRPr="00F46EEA">
        <w:rPr>
          <w:rFonts w:cstheme="minorHAnsi"/>
          <w:sz w:val="24"/>
          <w:szCs w:val="24"/>
        </w:rPr>
        <w:t>aktivnosti programa/projekta mora</w:t>
      </w:r>
      <w:r w:rsidR="00B1194C" w:rsidRPr="00F46EEA">
        <w:rPr>
          <w:rFonts w:cstheme="minorHAnsi"/>
          <w:sz w:val="24"/>
          <w:szCs w:val="24"/>
        </w:rPr>
        <w:t>ju</w:t>
      </w:r>
      <w:r w:rsidR="00F4732E" w:rsidRPr="00F46EEA">
        <w:rPr>
          <w:rFonts w:cstheme="minorHAnsi"/>
          <w:sz w:val="24"/>
          <w:szCs w:val="24"/>
        </w:rPr>
        <w:t xml:space="preserve"> se odvijati </w:t>
      </w:r>
      <w:r w:rsidRPr="00F46EEA">
        <w:rPr>
          <w:rFonts w:cstheme="minorHAnsi"/>
          <w:sz w:val="24"/>
          <w:szCs w:val="24"/>
        </w:rPr>
        <w:t xml:space="preserve"> </w:t>
      </w:r>
      <w:r w:rsidR="00F245B1" w:rsidRPr="00F46EEA">
        <w:rPr>
          <w:rFonts w:cstheme="minorHAnsi"/>
          <w:sz w:val="24"/>
          <w:szCs w:val="24"/>
        </w:rPr>
        <w:t xml:space="preserve"> na području Grada Novske</w:t>
      </w:r>
      <w:r w:rsidR="00F4732E" w:rsidRPr="00F46EEA">
        <w:rPr>
          <w:rFonts w:cstheme="minorHAnsi"/>
          <w:sz w:val="24"/>
          <w:szCs w:val="24"/>
        </w:rPr>
        <w:t xml:space="preserve">. </w:t>
      </w:r>
    </w:p>
    <w:p w:rsidR="00E269DD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2</w:t>
      </w:r>
      <w:r w:rsidR="00536763" w:rsidRPr="00F46EEA">
        <w:rPr>
          <w:rFonts w:cstheme="minorHAnsi"/>
          <w:b/>
          <w:sz w:val="24"/>
          <w:szCs w:val="24"/>
        </w:rPr>
        <w:t>.5.3</w:t>
      </w:r>
      <w:r w:rsidR="00E269DD" w:rsidRPr="00F46EEA">
        <w:rPr>
          <w:rFonts w:cstheme="minorHAnsi"/>
          <w:b/>
          <w:sz w:val="24"/>
          <w:szCs w:val="24"/>
        </w:rPr>
        <w:t>. Razdoblje</w:t>
      </w:r>
      <w:r w:rsidR="00D230CA" w:rsidRPr="00F46EEA">
        <w:rPr>
          <w:rFonts w:cstheme="minorHAnsi"/>
          <w:b/>
          <w:sz w:val="24"/>
          <w:szCs w:val="24"/>
        </w:rPr>
        <w:t xml:space="preserve"> financiranja i</w:t>
      </w:r>
      <w:r w:rsidR="00E269DD" w:rsidRPr="00F46EEA">
        <w:rPr>
          <w:rFonts w:cstheme="minorHAnsi"/>
          <w:b/>
          <w:sz w:val="24"/>
          <w:szCs w:val="24"/>
        </w:rPr>
        <w:t xml:space="preserve"> provedbe programa/projekta</w:t>
      </w:r>
    </w:p>
    <w:p w:rsidR="009948C8" w:rsidRPr="00F46EEA" w:rsidRDefault="00D230CA" w:rsidP="009948C8">
      <w:pPr>
        <w:spacing w:before="0"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Sva financijska sredstva koja</w:t>
      </w:r>
      <w:r w:rsidR="009948C8" w:rsidRPr="00F46EEA">
        <w:rPr>
          <w:rFonts w:eastAsia="Times New Roman" w:cstheme="minorHAnsi"/>
          <w:sz w:val="24"/>
          <w:szCs w:val="24"/>
          <w:lang w:eastAsia="hr-HR"/>
        </w:rPr>
        <w:t xml:space="preserve"> Grad do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djeljuje putem </w:t>
      </w:r>
      <w:r w:rsidR="00B1194C" w:rsidRPr="00F46EEA">
        <w:rPr>
          <w:rFonts w:eastAsia="Times New Roman" w:cstheme="minorHAnsi"/>
          <w:sz w:val="24"/>
          <w:szCs w:val="24"/>
          <w:lang w:eastAsia="hr-HR"/>
        </w:rPr>
        <w:t xml:space="preserve">ovog 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javnog </w:t>
      </w:r>
      <w:r w:rsidR="009948C8" w:rsidRPr="00F46EEA">
        <w:rPr>
          <w:rFonts w:eastAsia="Times New Roman" w:cstheme="minorHAnsi"/>
          <w:sz w:val="24"/>
          <w:szCs w:val="24"/>
          <w:lang w:eastAsia="hr-HR"/>
        </w:rPr>
        <w:t xml:space="preserve">poziva u pravilu se odnose na aktivnosti  koje će Korisnik u sklopu programa/projekta i na temelju zaključenog ugovora o korištenju sredstava provoditi </w:t>
      </w:r>
      <w:r w:rsidR="009948C8" w:rsidRPr="00F46EEA">
        <w:rPr>
          <w:rFonts w:eastAsia="Times New Roman" w:cstheme="minorHAnsi"/>
          <w:color w:val="FF0000"/>
          <w:sz w:val="24"/>
          <w:szCs w:val="24"/>
          <w:u w:val="single"/>
          <w:lang w:eastAsia="hr-HR"/>
        </w:rPr>
        <w:t>u</w:t>
      </w:r>
      <w:r w:rsidR="00CF3DD0">
        <w:rPr>
          <w:rFonts w:eastAsia="Times New Roman" w:cstheme="minorHAnsi"/>
          <w:color w:val="FF0000"/>
          <w:sz w:val="24"/>
          <w:szCs w:val="24"/>
          <w:u w:val="single"/>
          <w:lang w:eastAsia="hr-HR"/>
        </w:rPr>
        <w:t xml:space="preserve"> periodu od 18</w:t>
      </w:r>
      <w:r w:rsidR="00B1194C" w:rsidRPr="00F46EEA">
        <w:rPr>
          <w:rFonts w:eastAsia="Times New Roman" w:cstheme="minorHAnsi"/>
          <w:color w:val="FF0000"/>
          <w:sz w:val="24"/>
          <w:szCs w:val="24"/>
          <w:u w:val="single"/>
          <w:lang w:eastAsia="hr-HR"/>
        </w:rPr>
        <w:t>. travnja</w:t>
      </w:r>
      <w:r w:rsidR="00153B7F" w:rsidRPr="00F46EEA">
        <w:rPr>
          <w:rFonts w:eastAsia="Times New Roman" w:cstheme="minorHAnsi"/>
          <w:color w:val="FF0000"/>
          <w:sz w:val="24"/>
          <w:szCs w:val="24"/>
          <w:u w:val="single"/>
          <w:lang w:eastAsia="hr-HR"/>
        </w:rPr>
        <w:t xml:space="preserve"> (</w:t>
      </w:r>
      <w:r w:rsidR="008D74E1" w:rsidRPr="00F46EEA">
        <w:rPr>
          <w:rFonts w:eastAsia="Times New Roman" w:cstheme="minorHAnsi"/>
          <w:color w:val="FF0000"/>
          <w:sz w:val="24"/>
          <w:szCs w:val="24"/>
          <w:u w:val="single"/>
          <w:lang w:eastAsia="hr-HR"/>
        </w:rPr>
        <w:t>subota</w:t>
      </w:r>
      <w:r w:rsidR="00153B7F" w:rsidRPr="00F46EEA">
        <w:rPr>
          <w:rFonts w:eastAsia="Times New Roman" w:cstheme="minorHAnsi"/>
          <w:color w:val="FF0000"/>
          <w:sz w:val="24"/>
          <w:szCs w:val="24"/>
          <w:u w:val="single"/>
          <w:lang w:eastAsia="hr-HR"/>
        </w:rPr>
        <w:t xml:space="preserve">) </w:t>
      </w:r>
      <w:r w:rsidR="00B1194C" w:rsidRPr="00F46EEA">
        <w:rPr>
          <w:rFonts w:eastAsia="Times New Roman" w:cstheme="minorHAnsi"/>
          <w:color w:val="FF0000"/>
          <w:sz w:val="24"/>
          <w:szCs w:val="24"/>
          <w:u w:val="single"/>
          <w:lang w:eastAsia="hr-HR"/>
        </w:rPr>
        <w:t xml:space="preserve"> –</w:t>
      </w:r>
      <w:r w:rsidR="00417ADC" w:rsidRPr="00F46EEA">
        <w:rPr>
          <w:rFonts w:eastAsia="Times New Roman" w:cstheme="minorHAnsi"/>
          <w:color w:val="FF0000"/>
          <w:sz w:val="24"/>
          <w:szCs w:val="24"/>
          <w:u w:val="single"/>
          <w:lang w:eastAsia="hr-HR"/>
        </w:rPr>
        <w:t xml:space="preserve"> </w:t>
      </w:r>
      <w:r w:rsidR="00CF3DD0">
        <w:rPr>
          <w:rFonts w:eastAsia="Times New Roman" w:cstheme="minorHAnsi"/>
          <w:color w:val="FF0000"/>
          <w:sz w:val="24"/>
          <w:szCs w:val="24"/>
          <w:u w:val="single"/>
          <w:lang w:eastAsia="hr-HR"/>
        </w:rPr>
        <w:t>3</w:t>
      </w:r>
      <w:r w:rsidR="00B1194C" w:rsidRPr="00F46EEA">
        <w:rPr>
          <w:rFonts w:eastAsia="Times New Roman" w:cstheme="minorHAnsi"/>
          <w:color w:val="FF0000"/>
          <w:sz w:val="24"/>
          <w:szCs w:val="24"/>
          <w:u w:val="single"/>
          <w:lang w:eastAsia="hr-HR"/>
        </w:rPr>
        <w:t>. svibnja</w:t>
      </w:r>
      <w:r w:rsidR="00153B7F" w:rsidRPr="00F46EEA">
        <w:rPr>
          <w:rFonts w:eastAsia="Times New Roman" w:cstheme="minorHAnsi"/>
          <w:color w:val="FF0000"/>
          <w:sz w:val="24"/>
          <w:szCs w:val="24"/>
          <w:u w:val="single"/>
          <w:lang w:eastAsia="hr-HR"/>
        </w:rPr>
        <w:t xml:space="preserve"> (</w:t>
      </w:r>
      <w:r w:rsidR="00CF3DD0">
        <w:rPr>
          <w:rFonts w:eastAsia="Times New Roman" w:cstheme="minorHAnsi"/>
          <w:color w:val="FF0000"/>
          <w:sz w:val="24"/>
          <w:szCs w:val="24"/>
          <w:u w:val="single"/>
          <w:lang w:eastAsia="hr-HR"/>
        </w:rPr>
        <w:t>nedjelja</w:t>
      </w:r>
      <w:r w:rsidR="00153B7F" w:rsidRPr="00F46EEA">
        <w:rPr>
          <w:rFonts w:eastAsia="Times New Roman" w:cstheme="minorHAnsi"/>
          <w:color w:val="FF0000"/>
          <w:sz w:val="24"/>
          <w:szCs w:val="24"/>
          <w:u w:val="single"/>
          <w:lang w:eastAsia="hr-HR"/>
        </w:rPr>
        <w:t>)</w:t>
      </w:r>
      <w:r w:rsidR="00B1194C" w:rsidRPr="00F46EEA">
        <w:rPr>
          <w:rFonts w:eastAsia="Times New Roman" w:cstheme="minorHAnsi"/>
          <w:color w:val="FF0000"/>
          <w:sz w:val="24"/>
          <w:szCs w:val="24"/>
          <w:u w:val="single"/>
          <w:lang w:eastAsia="hr-HR"/>
        </w:rPr>
        <w:t xml:space="preserve"> </w:t>
      </w:r>
      <w:r w:rsidR="009948C8" w:rsidRPr="00F46EEA">
        <w:rPr>
          <w:rFonts w:eastAsia="Times New Roman" w:cstheme="minorHAnsi"/>
          <w:color w:val="FF0000"/>
          <w:sz w:val="24"/>
          <w:szCs w:val="24"/>
          <w:u w:val="single"/>
          <w:lang w:eastAsia="hr-HR"/>
        </w:rPr>
        <w:t xml:space="preserve"> </w:t>
      </w:r>
      <w:r w:rsidR="00CF3DD0">
        <w:rPr>
          <w:rFonts w:eastAsia="Times New Roman" w:cstheme="minorHAnsi"/>
          <w:color w:val="FF0000"/>
          <w:sz w:val="24"/>
          <w:szCs w:val="24"/>
          <w:u w:val="single"/>
          <w:lang w:eastAsia="hr-HR"/>
        </w:rPr>
        <w:t>2020</w:t>
      </w:r>
      <w:r w:rsidR="00B1194C" w:rsidRPr="00F46EEA">
        <w:rPr>
          <w:rFonts w:eastAsia="Times New Roman" w:cstheme="minorHAnsi"/>
          <w:color w:val="FF0000"/>
          <w:sz w:val="24"/>
          <w:szCs w:val="24"/>
          <w:u w:val="single"/>
          <w:lang w:eastAsia="hr-HR"/>
        </w:rPr>
        <w:t>. godine.</w:t>
      </w:r>
    </w:p>
    <w:p w:rsidR="009948C8" w:rsidRPr="00F46EEA" w:rsidRDefault="009948C8" w:rsidP="00CA327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8013FC" w:rsidRPr="00F46EEA" w:rsidRDefault="007865C1" w:rsidP="004E181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8013FC" w:rsidRPr="00F46EEA">
        <w:rPr>
          <w:rFonts w:cstheme="minorHAnsi"/>
          <w:b/>
          <w:sz w:val="28"/>
          <w:szCs w:val="28"/>
        </w:rPr>
        <w:t>.6.  Troškovi   programa/pr</w:t>
      </w:r>
      <w:r w:rsidR="00CA41A3" w:rsidRPr="00F46EEA">
        <w:rPr>
          <w:rFonts w:cstheme="minorHAnsi"/>
          <w:b/>
          <w:sz w:val="28"/>
          <w:szCs w:val="28"/>
        </w:rPr>
        <w:t>ojekta</w:t>
      </w:r>
    </w:p>
    <w:p w:rsidR="007E7D74" w:rsidRPr="00F46EEA" w:rsidRDefault="007E7D74" w:rsidP="007E7D74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Troškovi programa/projekta moraju biti neophodni za provedbu programa , navedeni u ukupno predviđenom proračunu programa u prijavnom obrascu, usklađeni  sa zahtjevima racionalnog financijskog upravljanja (ekonomični i učinkoviti) i temeljeni na realnoj cijeni/procjeni.</w:t>
      </w:r>
    </w:p>
    <w:p w:rsidR="008013FC" w:rsidRPr="00F46EEA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46EEA">
        <w:rPr>
          <w:rFonts w:cstheme="minorHAnsi"/>
          <w:color w:val="000000" w:themeColor="text1"/>
          <w:sz w:val="24"/>
          <w:szCs w:val="24"/>
        </w:rPr>
        <w:t>Sredstva se smatraju namjenski utrošenim ako su korištena isključivo za financiranje prihvatljivih i opravdanih troškova u realizaciji programa utvrđenog ugovorom.</w:t>
      </w:r>
    </w:p>
    <w:p w:rsidR="00821B27" w:rsidRPr="00F46EEA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46EEA">
        <w:rPr>
          <w:rFonts w:cstheme="minorHAnsi"/>
          <w:color w:val="000000" w:themeColor="text1"/>
          <w:sz w:val="24"/>
          <w:szCs w:val="24"/>
        </w:rPr>
        <w:t>Svako odstupanje od proračuna bez odobrenja  Grada smatrat će se n</w:t>
      </w:r>
      <w:r w:rsidR="00153B7F" w:rsidRPr="00F46EEA">
        <w:rPr>
          <w:rFonts w:cstheme="minorHAnsi"/>
          <w:color w:val="000000" w:themeColor="text1"/>
          <w:sz w:val="24"/>
          <w:szCs w:val="24"/>
        </w:rPr>
        <w:t>enamjenskim trošenjem sredstava.</w:t>
      </w:r>
    </w:p>
    <w:p w:rsidR="008013FC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lastRenderedPageBreak/>
        <w:t>2</w:t>
      </w:r>
      <w:r w:rsidR="00CA41A3" w:rsidRPr="00F46EEA">
        <w:rPr>
          <w:rFonts w:cstheme="minorHAnsi"/>
          <w:b/>
          <w:sz w:val="24"/>
          <w:szCs w:val="24"/>
        </w:rPr>
        <w:t>.6</w:t>
      </w:r>
      <w:r w:rsidR="00D75FB2" w:rsidRPr="00F46EEA">
        <w:rPr>
          <w:rFonts w:cstheme="minorHAnsi"/>
          <w:b/>
          <w:sz w:val="24"/>
          <w:szCs w:val="24"/>
        </w:rPr>
        <w:t>.1</w:t>
      </w:r>
      <w:r w:rsidR="008013FC" w:rsidRPr="00F46EEA">
        <w:rPr>
          <w:rFonts w:cstheme="minorHAnsi"/>
          <w:b/>
          <w:sz w:val="24"/>
          <w:szCs w:val="24"/>
        </w:rPr>
        <w:t>. Prihvatljivi troškovi</w:t>
      </w:r>
    </w:p>
    <w:p w:rsidR="008013FC" w:rsidRPr="00F46EEA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Prihvatljivi troškovi su troškovi koje je imao korisnik financiranja, a koji ispunjavaju sve slijedeće kriterije:</w:t>
      </w:r>
    </w:p>
    <w:p w:rsidR="008013FC" w:rsidRPr="00F46EEA" w:rsidRDefault="008013FC" w:rsidP="008013FC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F46EEA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nastali su za vrijeme razdoblja provedbe programa ili projekta u skladu s ugovorom, osim troškova koji se odnose na završne izvještaje, troškove revizije i troškove vrednovanja, a plaćeni su do datuma odobravanja završnog izvještaja;</w:t>
      </w:r>
    </w:p>
    <w:p w:rsidR="008013FC" w:rsidRPr="00F46EEA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 xml:space="preserve">moraju biti navedeni u ukupnom predviđenom </w:t>
      </w:r>
      <w:r w:rsidR="00CA41A3" w:rsidRPr="00F46EEA">
        <w:rPr>
          <w:rFonts w:eastAsia="Times New Roman" w:cstheme="minorHAnsi"/>
          <w:sz w:val="24"/>
          <w:szCs w:val="24"/>
          <w:lang w:eastAsia="hr-HR"/>
        </w:rPr>
        <w:t xml:space="preserve">proračunu </w:t>
      </w:r>
      <w:r w:rsidRPr="00F46EEA">
        <w:rPr>
          <w:rFonts w:eastAsia="Times New Roman" w:cstheme="minorHAnsi"/>
          <w:sz w:val="24"/>
          <w:szCs w:val="24"/>
          <w:lang w:eastAsia="hr-HR"/>
        </w:rPr>
        <w:t>programa</w:t>
      </w:r>
      <w:r w:rsidR="00CA41A3" w:rsidRPr="00F46EEA">
        <w:rPr>
          <w:rFonts w:eastAsia="Times New Roman" w:cstheme="minorHAnsi"/>
          <w:sz w:val="24"/>
          <w:szCs w:val="24"/>
          <w:lang w:eastAsia="hr-HR"/>
        </w:rPr>
        <w:t>/projekta;</w:t>
      </w:r>
    </w:p>
    <w:p w:rsidR="008013FC" w:rsidRPr="00F46EEA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nužni su za provođenje programa ili projekta koji je predmetom dodjele financijskih sredstava;</w:t>
      </w:r>
    </w:p>
    <w:p w:rsidR="008013FC" w:rsidRPr="00F46EEA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mogu biti identificirani i provjereni i koji su računovodstveno evidentirani kod korisnika financiranja prema važećim propisima o računovodstvu neprofitnih organizacija;</w:t>
      </w:r>
    </w:p>
    <w:p w:rsidR="008013FC" w:rsidRPr="00F46EEA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trebaju biti umjereni, opravdani, učinkoviti i u svakom smislu usuglašeni sa zahtjevima racionalnog financijskog upravljanja.</w:t>
      </w:r>
    </w:p>
    <w:p w:rsidR="00CA41A3" w:rsidRPr="00F46EEA" w:rsidRDefault="00CA41A3" w:rsidP="00054F45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F46EEA" w:rsidRDefault="007865C1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F46EEA">
        <w:rPr>
          <w:rFonts w:eastAsia="Times New Roman" w:cstheme="minorHAnsi"/>
          <w:b/>
          <w:sz w:val="24"/>
          <w:szCs w:val="24"/>
          <w:lang w:eastAsia="hr-HR"/>
        </w:rPr>
        <w:t>2</w:t>
      </w:r>
      <w:r w:rsidR="00CA41A3" w:rsidRPr="00F46EEA">
        <w:rPr>
          <w:rFonts w:eastAsia="Times New Roman" w:cstheme="minorHAnsi"/>
          <w:b/>
          <w:sz w:val="24"/>
          <w:szCs w:val="24"/>
          <w:lang w:eastAsia="hr-HR"/>
        </w:rPr>
        <w:t>.6</w:t>
      </w:r>
      <w:r w:rsidR="00D75FB2" w:rsidRPr="00F46EEA">
        <w:rPr>
          <w:rFonts w:eastAsia="Times New Roman" w:cstheme="minorHAnsi"/>
          <w:b/>
          <w:sz w:val="24"/>
          <w:szCs w:val="24"/>
          <w:lang w:eastAsia="hr-HR"/>
        </w:rPr>
        <w:t>.2.</w:t>
      </w:r>
      <w:r w:rsidR="00CA41A3" w:rsidRPr="00F46EEA">
        <w:rPr>
          <w:rFonts w:eastAsia="Times New Roman" w:cstheme="minorHAnsi"/>
          <w:b/>
          <w:sz w:val="24"/>
          <w:szCs w:val="24"/>
          <w:lang w:eastAsia="hr-HR"/>
        </w:rPr>
        <w:t xml:space="preserve"> Izravni troškovi</w:t>
      </w:r>
    </w:p>
    <w:p w:rsidR="008013FC" w:rsidRPr="00F46EEA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F46EEA" w:rsidRDefault="008013FC" w:rsidP="001C378F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U skladu s prihvatljivim troškovima iz prethodnog članka,  prihvatljivim se smatraju slijedeći izravni troškovi udruge i njezinih partnera:</w:t>
      </w:r>
    </w:p>
    <w:p w:rsidR="008013FC" w:rsidRPr="00F46EEA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troškovi zaposlenika angažiranih na programu ili projektu koji odgovaraju stvarnim izdacima za plaće, porezima i doprinosima iz plaće i drugim troškovima vezanim uz plaću i materijalna prava zaposlenika, odnosno troškova rada drugih osoba koje su angažirane  na projektu/programu, sukladno odredbama ovog Pravilnika i Uredbe</w:t>
      </w:r>
      <w:r w:rsidR="006F139A" w:rsidRPr="00F46EE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F46EEA">
        <w:rPr>
          <w:rFonts w:eastAsia="Times New Roman" w:cstheme="minorHAnsi"/>
          <w:sz w:val="24"/>
          <w:szCs w:val="24"/>
          <w:lang w:eastAsia="hr-HR"/>
        </w:rPr>
        <w:t>;</w:t>
      </w:r>
    </w:p>
    <w:p w:rsidR="008013FC" w:rsidRPr="00F46EEA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putni troškovi i troškovi dnevnica za zaposlenike i druge osobe koje sudjeluju u projektu ili programu, pod uvjetom da su opravdani i u skladu s pravilima o visini iznosa za takve naknade za korisnike koji se financiraju iz sredstava državnog  proračuna;</w:t>
      </w:r>
    </w:p>
    <w:p w:rsidR="008013FC" w:rsidRPr="00F46EEA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troškovi kupnje ili iznajmljivanja opreme i materijala (novih ili rabljenih)  namijenjenih  isključivo za program ili projekt, te troškovi usluga pod uvjetom da su u skladu s tržišnim cijenama;</w:t>
      </w:r>
    </w:p>
    <w:p w:rsidR="008013FC" w:rsidRPr="00F46EEA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troškovi potrošne robe;</w:t>
      </w:r>
    </w:p>
    <w:p w:rsidR="008013FC" w:rsidRPr="00F46EEA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troškovi podugovaranja;</w:t>
      </w:r>
    </w:p>
    <w:p w:rsidR="008013FC" w:rsidRPr="00F46EEA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troškovi koji izravno proistječu iz zahtjeva ugovora uključujući troškove financijskih usluga (informiranje, vrednovanje konkretno povezano s projektom, revizija, umnožavanje, osiguranje, itd.);</w:t>
      </w:r>
    </w:p>
    <w:p w:rsidR="008013FC" w:rsidRPr="00F46EEA" w:rsidRDefault="009230E6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administrativni troškovi;</w:t>
      </w:r>
    </w:p>
    <w:p w:rsidR="001C378F" w:rsidRPr="00F46EEA" w:rsidRDefault="001C378F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troškovi hrane i napitaka (samo u slučajevima kada je to opravdano – npr. kada u projektu sudjeluje veliki broj sudionika iz drugih sredina opravdano im je osigurati prehranu, ali samo u visini koja odgovara racionalnom i štedljivom upravljanju sredstvima)</w:t>
      </w:r>
    </w:p>
    <w:p w:rsidR="008013FC" w:rsidRPr="00F46EEA" w:rsidRDefault="008013FC" w:rsidP="008013FC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53EF3" w:rsidRPr="00F46EEA" w:rsidRDefault="007865C1" w:rsidP="00607986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F46EEA">
        <w:rPr>
          <w:rFonts w:eastAsia="Times New Roman" w:cstheme="minorHAnsi"/>
          <w:b/>
          <w:sz w:val="24"/>
          <w:szCs w:val="24"/>
          <w:lang w:eastAsia="hr-HR"/>
        </w:rPr>
        <w:t>2</w:t>
      </w:r>
      <w:r w:rsidR="006F139A" w:rsidRPr="00F46EEA">
        <w:rPr>
          <w:rFonts w:eastAsia="Times New Roman" w:cstheme="minorHAnsi"/>
          <w:b/>
          <w:sz w:val="24"/>
          <w:szCs w:val="24"/>
          <w:lang w:eastAsia="hr-HR"/>
        </w:rPr>
        <w:t>.6</w:t>
      </w:r>
      <w:r w:rsidR="00D75FB2" w:rsidRPr="00F46EEA">
        <w:rPr>
          <w:rFonts w:eastAsia="Times New Roman" w:cstheme="minorHAnsi"/>
          <w:b/>
          <w:sz w:val="24"/>
          <w:szCs w:val="24"/>
          <w:lang w:eastAsia="hr-HR"/>
        </w:rPr>
        <w:t>.3.</w:t>
      </w:r>
      <w:r w:rsidR="006F139A" w:rsidRPr="00F46EEA">
        <w:rPr>
          <w:rFonts w:eastAsia="Times New Roman" w:cstheme="minorHAnsi"/>
          <w:b/>
          <w:sz w:val="24"/>
          <w:szCs w:val="24"/>
          <w:lang w:eastAsia="hr-HR"/>
        </w:rPr>
        <w:t xml:space="preserve"> Neizravni troškovi</w:t>
      </w:r>
    </w:p>
    <w:p w:rsidR="00287586" w:rsidRDefault="00F2474F" w:rsidP="00F2474F">
      <w:pPr>
        <w:shd w:val="clear" w:color="auto" w:fill="FFFFFF" w:themeFill="background1"/>
        <w:spacing w:line="240" w:lineRule="auto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Troškovi koji nisu izravno vezani za projekt nisu prihvatljivi troškovi </w:t>
      </w:r>
      <w:r w:rsidR="00607986" w:rsidRPr="00F46EEA">
        <w:rPr>
          <w:rFonts w:cstheme="minorHAnsi"/>
          <w:sz w:val="24"/>
          <w:szCs w:val="24"/>
        </w:rPr>
        <w:t>programa/projekta koji će se financirati  temeljem ovog Javnog poziva</w:t>
      </w:r>
      <w:r w:rsidRPr="00F46EEA">
        <w:rPr>
          <w:rFonts w:cstheme="minorHAnsi"/>
          <w:sz w:val="24"/>
          <w:szCs w:val="24"/>
        </w:rPr>
        <w:t>.</w:t>
      </w:r>
    </w:p>
    <w:p w:rsidR="00624B11" w:rsidRPr="00F46EEA" w:rsidRDefault="00624B11" w:rsidP="00F2474F">
      <w:pPr>
        <w:shd w:val="clear" w:color="auto" w:fill="FFFFFF" w:themeFill="background1"/>
        <w:spacing w:line="240" w:lineRule="auto"/>
        <w:rPr>
          <w:rFonts w:cstheme="minorHAnsi"/>
          <w:sz w:val="24"/>
          <w:szCs w:val="24"/>
        </w:rPr>
      </w:pPr>
    </w:p>
    <w:p w:rsidR="006F139A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lastRenderedPageBreak/>
        <w:t>2</w:t>
      </w:r>
      <w:r w:rsidR="006F139A" w:rsidRPr="00F46EEA">
        <w:rPr>
          <w:rFonts w:cstheme="minorHAnsi"/>
          <w:b/>
          <w:sz w:val="24"/>
          <w:szCs w:val="24"/>
        </w:rPr>
        <w:t>.6.4. Neprihvatljivi troškovi</w:t>
      </w:r>
    </w:p>
    <w:p w:rsidR="00DB4814" w:rsidRPr="00F46EEA" w:rsidRDefault="00DB4814" w:rsidP="00DB481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Neprihvatljivim troškovima projekta ili programa smatraju se:</w:t>
      </w:r>
    </w:p>
    <w:p w:rsidR="00DB4814" w:rsidRPr="00F46EEA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dugovi i stavke za pokrivanje gubitaka ili dugova;</w:t>
      </w:r>
    </w:p>
    <w:p w:rsidR="00DB4814" w:rsidRPr="00F46EEA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dospjele kamate;</w:t>
      </w:r>
    </w:p>
    <w:p w:rsidR="00DB4814" w:rsidRPr="00F46EEA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stavke koje se već financiraju iz javnih izvora;</w:t>
      </w:r>
    </w:p>
    <w:p w:rsidR="00DB4814" w:rsidRPr="00F46EEA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kupovina zemljišta ili građevina, osim kada je to nužno za izravno provođenje projekta/programa, kada se vlasništvo mora prenijeti na udrugu i/ili partnere najkasnije po završetku projekta/programa;</w:t>
      </w:r>
    </w:p>
    <w:p w:rsidR="00DB4814" w:rsidRPr="00F46EEA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gubitci na tečajnim razlikama;</w:t>
      </w:r>
    </w:p>
    <w:p w:rsidR="00DB4814" w:rsidRPr="00F46EEA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zajmovi trećim stranama;</w:t>
      </w:r>
    </w:p>
    <w:p w:rsidR="00DB4814" w:rsidRPr="00F46EEA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troškovi reprezentacije, hrane i alkoholnih pića, osim u slučajevima kada se to pokaže opravdanim i kada se kroz pregovaranje s Gradom ovaj trošak može priznati kao prihvatljiv trošak u visini koja će uvažavati potrebu štedljivosti, odnosno racionalnog upravljanja sredstvima;</w:t>
      </w:r>
    </w:p>
    <w:p w:rsidR="00DB4814" w:rsidRPr="00F46EEA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troškovi smještaja (osim u slučaju  višednevnih i međunarodnih programa ili u drugim iznimnim slučajevima kada se kroz pregovaranje s Gradom ti troškovi ili njihov dio  može priznati kao prihvatljiv trošak u visini koja će uvažavati  potrebu štedljivosti, odnosno raci</w:t>
      </w:r>
      <w:r w:rsidR="001D2018">
        <w:rPr>
          <w:rFonts w:eastAsia="Times New Roman" w:cstheme="minorHAnsi"/>
          <w:sz w:val="24"/>
          <w:szCs w:val="24"/>
          <w:lang w:eastAsia="hr-HR"/>
        </w:rPr>
        <w:t>onalnog upravljanja sredstvima);</w:t>
      </w:r>
    </w:p>
    <w:p w:rsidR="00CA3272" w:rsidRPr="00F46EEA" w:rsidRDefault="00B12D68" w:rsidP="00A4515A">
      <w:pPr>
        <w:pStyle w:val="Odlomakpopisa"/>
        <w:numPr>
          <w:ilvl w:val="0"/>
          <w:numId w:val="1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ostali troškovi koji nisu povezani s provedbom programa ili nisu</w:t>
      </w:r>
      <w:r w:rsidR="001D2018">
        <w:rPr>
          <w:rFonts w:cstheme="minorHAnsi"/>
          <w:sz w:val="24"/>
          <w:szCs w:val="24"/>
        </w:rPr>
        <w:t xml:space="preserve"> neophodni za provedbu programa;</w:t>
      </w:r>
    </w:p>
    <w:p w:rsidR="00287586" w:rsidRPr="00F46EEA" w:rsidRDefault="00287586" w:rsidP="00A4515A">
      <w:pPr>
        <w:pStyle w:val="Odlomakpopisa"/>
        <w:numPr>
          <w:ilvl w:val="0"/>
          <w:numId w:val="1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neizravni troškovi</w:t>
      </w:r>
      <w:r w:rsidR="00BF5F9B">
        <w:rPr>
          <w:rFonts w:cstheme="minorHAnsi"/>
          <w:sz w:val="24"/>
          <w:szCs w:val="24"/>
        </w:rPr>
        <w:t>.</w:t>
      </w:r>
    </w:p>
    <w:p w:rsidR="00324277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5C2FD8" w:rsidRPr="00F46EEA">
        <w:rPr>
          <w:rFonts w:cstheme="minorHAnsi"/>
          <w:b/>
          <w:sz w:val="28"/>
          <w:szCs w:val="28"/>
        </w:rPr>
        <w:t>.7</w:t>
      </w:r>
      <w:r w:rsidR="00324277" w:rsidRPr="00F46EEA">
        <w:rPr>
          <w:rFonts w:cstheme="minorHAnsi"/>
          <w:b/>
          <w:sz w:val="28"/>
          <w:szCs w:val="28"/>
        </w:rPr>
        <w:t xml:space="preserve">. Zabrana dvostrukog financiranja </w:t>
      </w:r>
    </w:p>
    <w:p w:rsidR="005C2FD8" w:rsidRPr="00F46EEA" w:rsidRDefault="005C2FD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Bez obzira na kvalitetu predloženog programa ili projekta u ovom javnom pozivu, Grad neće dati financijska sredstva za aktivnosti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:rsidR="005C2FD8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Prijavitelji ne smiju potraživati sredstva iz drugih javnih izvora za troškove koji će biti financirani u okviru prijavljenog i za sufinanciranje odab</w:t>
      </w:r>
      <w:r w:rsidR="005C2FD8" w:rsidRPr="00F46EEA">
        <w:rPr>
          <w:rFonts w:cstheme="minorHAnsi"/>
          <w:sz w:val="24"/>
          <w:szCs w:val="24"/>
        </w:rPr>
        <w:t>ranog programa po ovom j</w:t>
      </w:r>
      <w:r w:rsidR="00F245B1" w:rsidRPr="00F46EEA">
        <w:rPr>
          <w:rFonts w:cstheme="minorHAnsi"/>
          <w:sz w:val="24"/>
          <w:szCs w:val="24"/>
        </w:rPr>
        <w:t>avnom pozivu</w:t>
      </w:r>
      <w:r w:rsidRPr="00F46EEA">
        <w:rPr>
          <w:rFonts w:cstheme="minorHAnsi"/>
          <w:sz w:val="24"/>
          <w:szCs w:val="24"/>
        </w:rPr>
        <w:t xml:space="preserve">. </w:t>
      </w:r>
    </w:p>
    <w:p w:rsidR="00324277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 slučaju da se ustanovi dvostruko financiranje programa, prijavitelj će morati vratiti sva primljena sredstva. </w:t>
      </w:r>
    </w:p>
    <w:p w:rsidR="00C85253" w:rsidRPr="00F46EEA" w:rsidRDefault="005C2FD8" w:rsidP="00054F4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:rsidR="000A6710" w:rsidRPr="00F46EEA" w:rsidRDefault="00922198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2415A3" w:rsidRPr="00F46EEA">
        <w:rPr>
          <w:rFonts w:cstheme="minorHAnsi"/>
          <w:b/>
          <w:sz w:val="28"/>
          <w:szCs w:val="28"/>
        </w:rPr>
        <w:t xml:space="preserve">. </w:t>
      </w:r>
      <w:r w:rsidR="00054F45" w:rsidRPr="00F46EEA">
        <w:rPr>
          <w:rFonts w:cstheme="minorHAnsi"/>
          <w:b/>
          <w:sz w:val="28"/>
          <w:szCs w:val="28"/>
        </w:rPr>
        <w:t>POSTUPAK PRIJAVE</w:t>
      </w:r>
    </w:p>
    <w:p w:rsidR="00F245B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Sve prijave moraju biti pisane na o</w:t>
      </w:r>
      <w:r w:rsidR="00F245B1" w:rsidRPr="00F46EEA">
        <w:rPr>
          <w:rFonts w:cstheme="minorHAnsi"/>
          <w:sz w:val="24"/>
          <w:szCs w:val="24"/>
        </w:rPr>
        <w:t>brascima preuzetim s mrežne stranice: www.novska</w:t>
      </w:r>
      <w:r w:rsidRPr="00F46EEA">
        <w:rPr>
          <w:rFonts w:cstheme="minorHAnsi"/>
          <w:sz w:val="24"/>
          <w:szCs w:val="24"/>
        </w:rPr>
        <w:t>.hr. Obrasci natječajne dokumentacije za v</w:t>
      </w:r>
      <w:r w:rsidR="004D1917" w:rsidRPr="00F46EEA">
        <w:rPr>
          <w:rFonts w:cstheme="minorHAnsi"/>
          <w:sz w:val="24"/>
          <w:szCs w:val="24"/>
        </w:rPr>
        <w:t>rijeme trajanja j</w:t>
      </w:r>
      <w:r w:rsidR="00F245B1" w:rsidRPr="00F46EEA">
        <w:rPr>
          <w:rFonts w:cstheme="minorHAnsi"/>
          <w:sz w:val="24"/>
          <w:szCs w:val="24"/>
        </w:rPr>
        <w:t>avnog poziva</w:t>
      </w:r>
      <w:r w:rsidRPr="00F46EEA">
        <w:rPr>
          <w:rFonts w:cstheme="minorHAnsi"/>
          <w:sz w:val="24"/>
          <w:szCs w:val="24"/>
        </w:rPr>
        <w:t xml:space="preserve"> mogu se preuzeti</w:t>
      </w:r>
      <w:r w:rsidR="00F245B1" w:rsidRPr="00F46EEA">
        <w:rPr>
          <w:rFonts w:cstheme="minorHAnsi"/>
          <w:sz w:val="24"/>
          <w:szCs w:val="24"/>
        </w:rPr>
        <w:t xml:space="preserve"> i</w:t>
      </w:r>
      <w:r w:rsidRPr="00F46EEA">
        <w:rPr>
          <w:rFonts w:cstheme="minorHAnsi"/>
          <w:sz w:val="24"/>
          <w:szCs w:val="24"/>
        </w:rPr>
        <w:t xml:space="preserve"> u Upravnom </w:t>
      </w:r>
      <w:r w:rsidR="00F245B1" w:rsidRPr="00F46EEA">
        <w:rPr>
          <w:rFonts w:cstheme="minorHAnsi"/>
          <w:sz w:val="24"/>
          <w:szCs w:val="24"/>
        </w:rPr>
        <w:t>odjelu za društvene djelatnosti, pravne poslove i javnu nabavu</w:t>
      </w:r>
      <w:r w:rsidR="00F75A3E" w:rsidRPr="00F46EEA">
        <w:rPr>
          <w:rFonts w:cstheme="minorHAnsi"/>
          <w:sz w:val="24"/>
          <w:szCs w:val="24"/>
        </w:rPr>
        <w:t xml:space="preserve"> Grada Novske , soba broj  208.</w:t>
      </w:r>
    </w:p>
    <w:p w:rsidR="0025664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se smatra potpunom ako sadrži: </w:t>
      </w:r>
    </w:p>
    <w:p w:rsidR="00256641" w:rsidRPr="00F46EEA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 xml:space="preserve">u potpunosti ispunjene obrasce prijavnica, potpisanih od ovlaštene osobe i ovjerenih </w:t>
      </w:r>
      <w:r w:rsidR="004465B2" w:rsidRPr="00F46EEA">
        <w:rPr>
          <w:rFonts w:cstheme="minorHAnsi"/>
          <w:sz w:val="24"/>
          <w:szCs w:val="24"/>
        </w:rPr>
        <w:t xml:space="preserve">službenim </w:t>
      </w:r>
      <w:r w:rsidRPr="00F46EEA">
        <w:rPr>
          <w:rFonts w:cstheme="minorHAnsi"/>
          <w:sz w:val="24"/>
          <w:szCs w:val="24"/>
        </w:rPr>
        <w:t>pečatom</w:t>
      </w:r>
      <w:r w:rsidR="004465B2" w:rsidRPr="00F46EEA">
        <w:rPr>
          <w:rFonts w:cstheme="minorHAnsi"/>
          <w:sz w:val="24"/>
          <w:szCs w:val="24"/>
        </w:rPr>
        <w:t xml:space="preserve"> udruge</w:t>
      </w:r>
    </w:p>
    <w:p w:rsidR="00821B27" w:rsidRPr="00F46EEA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svu </w:t>
      </w:r>
      <w:r w:rsidR="004D1917" w:rsidRPr="00F46EEA">
        <w:rPr>
          <w:rFonts w:cstheme="minorHAnsi"/>
          <w:sz w:val="24"/>
          <w:szCs w:val="24"/>
        </w:rPr>
        <w:t>obveznu popratnu dokumentaciju ovjerenu</w:t>
      </w:r>
      <w:r w:rsidR="00BB49BF" w:rsidRPr="00F46EEA">
        <w:rPr>
          <w:rFonts w:cstheme="minorHAnsi"/>
          <w:sz w:val="24"/>
          <w:szCs w:val="24"/>
        </w:rPr>
        <w:t xml:space="preserve"> i potpisanu od nadležnih tijel</w:t>
      </w:r>
      <w:r w:rsidR="00324AE8" w:rsidRPr="00F46EEA">
        <w:rPr>
          <w:rFonts w:cstheme="minorHAnsi"/>
          <w:sz w:val="24"/>
          <w:szCs w:val="24"/>
        </w:rPr>
        <w:t>a</w:t>
      </w:r>
    </w:p>
    <w:p w:rsidR="00691BA1" w:rsidRPr="00F46EEA" w:rsidRDefault="00691BA1" w:rsidP="00691BA1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</w:p>
    <w:p w:rsidR="001E3126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09405B" w:rsidRPr="00F46EEA">
        <w:rPr>
          <w:rFonts w:cstheme="minorHAnsi"/>
          <w:b/>
          <w:sz w:val="28"/>
          <w:szCs w:val="28"/>
        </w:rPr>
        <w:t xml:space="preserve">.1. Popis obvezne </w:t>
      </w:r>
      <w:r w:rsidR="00324277" w:rsidRPr="00F46EEA">
        <w:rPr>
          <w:rFonts w:cstheme="minorHAnsi"/>
          <w:b/>
          <w:sz w:val="28"/>
          <w:szCs w:val="28"/>
        </w:rPr>
        <w:t xml:space="preserve"> dokumentacije </w:t>
      </w:r>
    </w:p>
    <w:p w:rsidR="00552B91" w:rsidRPr="00F46EEA" w:rsidRDefault="00552B91" w:rsidP="00F3515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Sve zainteresirane udruge moraju svoj projekt prijaviti na propisanim obrascima uz detaljan opis projekta koji prijavljuju za dobivanje financijske potpore.</w:t>
      </w:r>
    </w:p>
    <w:p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411471" w:rsidRPr="00F46EEA" w:rsidRDefault="0041147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snapToGrid w:val="0"/>
          <w:sz w:val="24"/>
          <w:szCs w:val="24"/>
        </w:rPr>
        <w:t>Obvezna natječajna dokumentacija za prijavu projekata je:</w:t>
      </w:r>
    </w:p>
    <w:p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opisa projekta s potpisom ovlaštene osobe i pečatom udruge;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proračuna projekta s potpisom ovlaštene osobe i pečatom udruge;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Preslika ovjerenog statuta udruge prijavitelja (samo za one udruge za koje ažurirani statut još nije javno dostupan u registru udruga);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izjave o nepostojanju dvostrukog financiranja;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Dokaz o registraciji udruge – Izvadak iz Registra udruga Republike Hrvatske ne stariji od tri mjeseca do dana raspisivanja ovog Poziva  (može se dostaviti i isprintani izvadak iz registra);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Dokaz o registriranom statusu udruge kao neprofitne organizacije (može i isprintani izvadak iz registra);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Potvrda Ministarstva financija/Porezne uprave o stanju javnog duga za prijavitelja iz koje je vidljivo da udruga nema javnog duga, a u slučaju da postoji javni dug, on mora biti podmiren pr</w:t>
      </w:r>
      <w:r w:rsidR="00F3515A" w:rsidRPr="00F46EEA">
        <w:rPr>
          <w:rFonts w:eastAsia="Times New Roman" w:cstheme="minorHAnsi"/>
          <w:snapToGrid w:val="0"/>
          <w:sz w:val="24"/>
          <w:szCs w:val="24"/>
        </w:rPr>
        <w:t>ije samog potpisivanja u</w:t>
      </w:r>
      <w:r w:rsidRPr="00F46EEA">
        <w:rPr>
          <w:rFonts w:eastAsia="Times New Roman" w:cstheme="minorHAnsi"/>
          <w:snapToGrid w:val="0"/>
          <w:sz w:val="24"/>
          <w:szCs w:val="24"/>
        </w:rPr>
        <w:t>govora</w:t>
      </w:r>
      <w:r w:rsidR="00F3515A" w:rsidRPr="00F46EEA">
        <w:rPr>
          <w:rFonts w:eastAsia="Times New Roman" w:cstheme="minorHAnsi"/>
          <w:snapToGrid w:val="0"/>
          <w:sz w:val="24"/>
          <w:szCs w:val="24"/>
        </w:rPr>
        <w:t xml:space="preserve"> o financiranju</w:t>
      </w:r>
      <w:r w:rsidR="00E203F2" w:rsidRPr="00F46EEA">
        <w:rPr>
          <w:rFonts w:eastAsia="Times New Roman" w:cstheme="minorHAnsi"/>
          <w:snapToGrid w:val="0"/>
          <w:sz w:val="24"/>
          <w:szCs w:val="24"/>
        </w:rPr>
        <w:t xml:space="preserve">, ne stariji od </w:t>
      </w:r>
      <w:r w:rsidR="00C75E65" w:rsidRPr="00F46EEA">
        <w:rPr>
          <w:rFonts w:eastAsia="Times New Roman" w:cstheme="minorHAnsi"/>
          <w:snapToGrid w:val="0"/>
          <w:sz w:val="24"/>
          <w:szCs w:val="24"/>
        </w:rPr>
        <w:t>30 dana od objave javnog poziva</w:t>
      </w:r>
      <w:r w:rsidRPr="00F46EEA">
        <w:rPr>
          <w:rFonts w:eastAsia="Times New Roman" w:cstheme="minorHAnsi"/>
          <w:snapToGrid w:val="0"/>
          <w:sz w:val="24"/>
          <w:szCs w:val="24"/>
        </w:rPr>
        <w:t>;</w:t>
      </w:r>
      <w:r w:rsidR="00153B7F" w:rsidRPr="00F46EEA">
        <w:rPr>
          <w:rFonts w:eastAsia="Times New Roman" w:cstheme="minorHAnsi"/>
          <w:snapToGrid w:val="0"/>
          <w:sz w:val="24"/>
          <w:szCs w:val="24"/>
        </w:rPr>
        <w:t xml:space="preserve"> </w:t>
      </w:r>
    </w:p>
    <w:p w:rsidR="00E203F2" w:rsidRPr="00F46EEA" w:rsidRDefault="00E203F2" w:rsidP="00790DBC">
      <w:pPr>
        <w:numPr>
          <w:ilvl w:val="0"/>
          <w:numId w:val="20"/>
        </w:num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  <w:r w:rsidRPr="00F46EEA">
        <w:rPr>
          <w:rFonts w:eastAsia="Times New Roman" w:cstheme="minorHAnsi"/>
          <w:snapToGrid w:val="0"/>
          <w:color w:val="000000"/>
          <w:sz w:val="24"/>
          <w:szCs w:val="24"/>
        </w:rPr>
        <w:t>Obrazac izjave o partnerstvu ( ako udruga ima partnera/e na provođenju programa)</w:t>
      </w:r>
    </w:p>
    <w:p w:rsidR="00324AE8" w:rsidRPr="00F46EEA" w:rsidRDefault="00324AE8" w:rsidP="00324AE8">
      <w:pPr>
        <w:spacing w:before="0" w:after="0" w:line="240" w:lineRule="auto"/>
        <w:ind w:left="360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E203F2" w:rsidRPr="00F46EEA" w:rsidRDefault="00E203F2" w:rsidP="00E203F2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906289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3</w:t>
      </w:r>
      <w:r w:rsidR="00906289" w:rsidRPr="00F46EEA">
        <w:rPr>
          <w:rFonts w:cstheme="minorHAnsi"/>
          <w:b/>
          <w:sz w:val="24"/>
          <w:szCs w:val="24"/>
        </w:rPr>
        <w:t>.1.1.  SADRŽAJ OP</w:t>
      </w:r>
      <w:r w:rsidR="00CB0013" w:rsidRPr="00F46EEA">
        <w:rPr>
          <w:rFonts w:cstheme="minorHAnsi"/>
          <w:b/>
          <w:sz w:val="24"/>
          <w:szCs w:val="24"/>
        </w:rPr>
        <w:t>IS</w:t>
      </w:r>
      <w:r w:rsidR="00906289" w:rsidRPr="00F46EEA">
        <w:rPr>
          <w:rFonts w:cstheme="minorHAnsi"/>
          <w:b/>
          <w:sz w:val="24"/>
          <w:szCs w:val="24"/>
        </w:rPr>
        <w:t>NOG OBRASCA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Opisni obrazac projekta  dio je obvezne dokumentacije. Sadrži podatke o prijavitelju  te sadržaju projekta koji se predlaže za financiranje.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Obrasci u kojima nedostaju podaci vezani uz sadržaj projekta neće biti uzeti u razmatranje.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je  kreiran na način da ga je najprimjerenije  ispuniti na računalu, isprintati te  potpisati i ovjeriti, ali dopušta se ispuniti ga ručno, čitkim, štampanim slovima. Obrazac obavezno mora biti potpisan i ovjeren po ovlaštenoj osobi.</w:t>
      </w:r>
    </w:p>
    <w:p w:rsidR="00906289" w:rsidRPr="00F46EEA" w:rsidRDefault="00906289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Ukoliko opisni obrazac sadrži gore navedene nedostatke, prijava će se smatrati nevažećom. </w:t>
      </w:r>
    </w:p>
    <w:p w:rsidR="00821B27" w:rsidRDefault="00821B27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7E692E" w:rsidRDefault="007E692E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7E692E" w:rsidRPr="00F46EEA" w:rsidRDefault="007E692E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E06E5E" w:rsidRPr="00F46EEA" w:rsidRDefault="00E06E5E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906289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lastRenderedPageBreak/>
        <w:t>3</w:t>
      </w:r>
      <w:r w:rsidR="00C85253" w:rsidRPr="00F46EEA">
        <w:rPr>
          <w:rFonts w:cstheme="minorHAnsi"/>
          <w:b/>
          <w:sz w:val="24"/>
          <w:szCs w:val="24"/>
        </w:rPr>
        <w:t>.1.2</w:t>
      </w:r>
      <w:r w:rsidR="00906289" w:rsidRPr="00F46EEA">
        <w:rPr>
          <w:rFonts w:cstheme="minorHAnsi"/>
          <w:b/>
          <w:sz w:val="24"/>
          <w:szCs w:val="24"/>
        </w:rPr>
        <w:t xml:space="preserve">.  SADRŽAJ OBRASCA PRORAČUNA PROJEKTA 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Proračuna dio je obvezne dokumentacije i  sadrži poda</w:t>
      </w:r>
      <w:r w:rsidR="001C378F" w:rsidRPr="00F46EEA">
        <w:rPr>
          <w:rFonts w:eastAsia="Times New Roman" w:cstheme="minorHAnsi"/>
          <w:snapToGrid w:val="0"/>
          <w:sz w:val="24"/>
          <w:szCs w:val="24"/>
        </w:rPr>
        <w:t xml:space="preserve">tke o svim izravnim 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troškovima projekta, kao i o ukupnom iznosu bespovratnih sredstava koja se traže od davatelja.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je  kreiran na način da ga je najprimjerenije  ispuniti na računalu, isprintati te  potpisati i ovjeriti, ali dopušta se ispuniti ga ručno, čitkim štampanim slovima.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obavezno mora biti potpisan i ovjeren po ovlaštenoj osobi.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:rsidR="00F63313" w:rsidRPr="00F46EEA" w:rsidRDefault="00F63313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EC141D" w:rsidRPr="00F46EEA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</w:t>
      </w:r>
      <w:r w:rsidR="00922198" w:rsidRPr="00F46EEA">
        <w:rPr>
          <w:rFonts w:cstheme="minorHAnsi"/>
          <w:b/>
          <w:sz w:val="28"/>
          <w:szCs w:val="28"/>
        </w:rPr>
        <w:t>3</w:t>
      </w:r>
      <w:r w:rsidR="00324277" w:rsidRPr="00F46EEA">
        <w:rPr>
          <w:rFonts w:cstheme="minorHAnsi"/>
          <w:b/>
          <w:sz w:val="28"/>
          <w:szCs w:val="28"/>
        </w:rPr>
        <w:t xml:space="preserve">.2. Neobvezna popratna dokumentacija </w:t>
      </w:r>
    </w:p>
    <w:p w:rsidR="00EC141D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Prijavitelji uz prijavu programa mogu priložiti i ostalu dokumentaciju koju smatraju relevantnom za obrazloženje i vrednovanje predloženog programa. </w:t>
      </w:r>
    </w:p>
    <w:p w:rsidR="00411471" w:rsidRPr="00F46EEA" w:rsidRDefault="00411471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C141D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3</w:t>
      </w:r>
      <w:r w:rsidR="001E3126" w:rsidRPr="00F46EEA">
        <w:rPr>
          <w:rFonts w:cstheme="minorHAnsi"/>
          <w:b/>
          <w:sz w:val="28"/>
          <w:szCs w:val="28"/>
        </w:rPr>
        <w:t xml:space="preserve">.3. </w:t>
      </w:r>
      <w:r w:rsidR="000F2263" w:rsidRPr="00F46EEA">
        <w:rPr>
          <w:rFonts w:cstheme="minorHAnsi"/>
          <w:b/>
          <w:sz w:val="28"/>
          <w:szCs w:val="28"/>
        </w:rPr>
        <w:t>Rok predaje</w:t>
      </w:r>
      <w:r w:rsidR="00F63313" w:rsidRPr="00F46EEA">
        <w:rPr>
          <w:rFonts w:cstheme="minorHAnsi"/>
          <w:b/>
          <w:sz w:val="28"/>
          <w:szCs w:val="28"/>
        </w:rPr>
        <w:t xml:space="preserve">, </w:t>
      </w:r>
      <w:r w:rsidR="00324277" w:rsidRPr="00F46EEA">
        <w:rPr>
          <w:rFonts w:cstheme="minorHAnsi"/>
          <w:b/>
          <w:sz w:val="28"/>
          <w:szCs w:val="28"/>
        </w:rPr>
        <w:t xml:space="preserve"> način</w:t>
      </w:r>
      <w:r w:rsidR="000F2263" w:rsidRPr="00F46EEA">
        <w:rPr>
          <w:rFonts w:cstheme="minorHAnsi"/>
          <w:b/>
          <w:sz w:val="28"/>
          <w:szCs w:val="28"/>
        </w:rPr>
        <w:t xml:space="preserve"> predaje i adresa za predaju prijava</w:t>
      </w:r>
      <w:r w:rsidR="00324277" w:rsidRPr="00F46EEA">
        <w:rPr>
          <w:rFonts w:cstheme="minorHAnsi"/>
          <w:b/>
          <w:sz w:val="28"/>
          <w:szCs w:val="28"/>
        </w:rPr>
        <w:t xml:space="preserve"> </w:t>
      </w:r>
    </w:p>
    <w:p w:rsidR="000F2263" w:rsidRPr="00F46EEA" w:rsidRDefault="000F2263" w:rsidP="000F2263">
      <w:pPr>
        <w:shd w:val="clear" w:color="auto" w:fill="FFFFFF" w:themeFill="background1"/>
        <w:snapToGrid w:val="0"/>
        <w:spacing w:line="240" w:lineRule="auto"/>
        <w:jc w:val="both"/>
        <w:rPr>
          <w:rFonts w:cstheme="minorHAnsi"/>
          <w:sz w:val="24"/>
          <w:szCs w:val="24"/>
        </w:rPr>
      </w:pPr>
    </w:p>
    <w:p w:rsidR="000F2263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0F2263" w:rsidRPr="00F46EEA">
        <w:rPr>
          <w:rFonts w:cstheme="minorHAnsi"/>
          <w:b/>
          <w:sz w:val="28"/>
          <w:szCs w:val="28"/>
        </w:rPr>
        <w:t>.3.1. Rok predaje prijava</w:t>
      </w:r>
    </w:p>
    <w:p w:rsidR="000F2263" w:rsidRPr="00F46EEA" w:rsidRDefault="00A200ED" w:rsidP="00A200ED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Javni poziv za predlaganje programa i projekata za obilježavanje manifestacije „Bljesak“ koje će na području Grad</w:t>
      </w:r>
      <w:r w:rsidR="006E4A3C" w:rsidRPr="00F46EEA">
        <w:rPr>
          <w:rFonts w:cstheme="minorHAnsi"/>
          <w:sz w:val="24"/>
          <w:szCs w:val="24"/>
        </w:rPr>
        <w:t xml:space="preserve">a Novske provoditi udruge u </w:t>
      </w:r>
      <w:r w:rsidR="002B34E7">
        <w:rPr>
          <w:rFonts w:cstheme="minorHAnsi"/>
          <w:sz w:val="24"/>
          <w:szCs w:val="24"/>
        </w:rPr>
        <w:t>2020</w:t>
      </w:r>
      <w:r w:rsidR="00F830EA" w:rsidRPr="00F46EEA">
        <w:rPr>
          <w:rFonts w:cstheme="minorHAnsi"/>
          <w:sz w:val="24"/>
          <w:szCs w:val="24"/>
        </w:rPr>
        <w:t xml:space="preserve">. godini objavljen je dana </w:t>
      </w:r>
      <w:r w:rsidR="002B34E7">
        <w:rPr>
          <w:rFonts w:cstheme="minorHAnsi"/>
          <w:sz w:val="24"/>
          <w:szCs w:val="24"/>
        </w:rPr>
        <w:t>06</w:t>
      </w:r>
      <w:r w:rsidR="00C716AD" w:rsidRPr="00F46EEA">
        <w:rPr>
          <w:rFonts w:cstheme="minorHAnsi"/>
          <w:sz w:val="24"/>
          <w:szCs w:val="24"/>
        </w:rPr>
        <w:t>. ožujka</w:t>
      </w:r>
      <w:r w:rsidR="002B34E7">
        <w:rPr>
          <w:rFonts w:cstheme="minorHAnsi"/>
          <w:sz w:val="24"/>
          <w:szCs w:val="24"/>
        </w:rPr>
        <w:t xml:space="preserve"> 2020</w:t>
      </w:r>
      <w:r w:rsidR="000F2263" w:rsidRPr="00F46EEA">
        <w:rPr>
          <w:rFonts w:cstheme="minorHAnsi"/>
          <w:sz w:val="24"/>
          <w:szCs w:val="24"/>
        </w:rPr>
        <w:t>. na m</w:t>
      </w:r>
      <w:r w:rsidR="00324AE8" w:rsidRPr="00F46EEA">
        <w:rPr>
          <w:rFonts w:cstheme="minorHAnsi"/>
          <w:sz w:val="24"/>
          <w:szCs w:val="24"/>
        </w:rPr>
        <w:t xml:space="preserve">režnim stranicama Grada Novske </w:t>
      </w:r>
      <w:r w:rsidR="000F2263" w:rsidRPr="00F46EEA">
        <w:rPr>
          <w:rFonts w:cstheme="minorHAnsi"/>
          <w:color w:val="0070C0"/>
          <w:sz w:val="24"/>
          <w:szCs w:val="24"/>
        </w:rPr>
        <w:t>.</w:t>
      </w:r>
    </w:p>
    <w:p w:rsidR="000F2263" w:rsidRPr="00F46EEA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 obzir će se kao pravodobne uzeti prijave poslane poštom kao </w:t>
      </w:r>
      <w:r w:rsidRPr="00F46EEA">
        <w:rPr>
          <w:rFonts w:cstheme="minorHAnsi"/>
          <w:sz w:val="24"/>
          <w:szCs w:val="24"/>
          <w:u w:val="single"/>
        </w:rPr>
        <w:t>preporučene pošiljke</w:t>
      </w:r>
      <w:r w:rsidRPr="00F46EEA">
        <w:rPr>
          <w:rFonts w:cstheme="minorHAnsi"/>
          <w:sz w:val="24"/>
          <w:szCs w:val="24"/>
        </w:rPr>
        <w:t xml:space="preserve"> koje na omotnici budu označene poštanskim žigom zaključno s danom </w:t>
      </w:r>
      <w:r w:rsidR="002B34E7">
        <w:rPr>
          <w:rFonts w:cstheme="minorHAnsi"/>
          <w:sz w:val="24"/>
          <w:szCs w:val="24"/>
        </w:rPr>
        <w:t>06</w:t>
      </w:r>
      <w:r w:rsidR="00C716AD" w:rsidRPr="00F46EEA">
        <w:rPr>
          <w:rFonts w:cstheme="minorHAnsi"/>
          <w:sz w:val="24"/>
          <w:szCs w:val="24"/>
        </w:rPr>
        <w:t>. travnja</w:t>
      </w:r>
      <w:r w:rsidR="00A200ED" w:rsidRPr="00F46EEA">
        <w:rPr>
          <w:rFonts w:cstheme="minorHAnsi"/>
          <w:sz w:val="24"/>
          <w:szCs w:val="24"/>
        </w:rPr>
        <w:t xml:space="preserve"> 20</w:t>
      </w:r>
      <w:r w:rsidR="002B34E7">
        <w:rPr>
          <w:rFonts w:cstheme="minorHAnsi"/>
          <w:sz w:val="24"/>
          <w:szCs w:val="24"/>
        </w:rPr>
        <w:t>20</w:t>
      </w:r>
      <w:r w:rsidRPr="00F46EEA">
        <w:rPr>
          <w:rFonts w:cstheme="minorHAnsi"/>
          <w:sz w:val="24"/>
          <w:szCs w:val="24"/>
        </w:rPr>
        <w:t>. godine.</w:t>
      </w:r>
    </w:p>
    <w:p w:rsidR="000F2263" w:rsidRPr="00F46EEA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Osobno dostavljene prijave uzet će se u obzir kao pravodobne ako budu zaprimljene u pisarnici Grada Novske najkasnije </w:t>
      </w:r>
      <w:r w:rsidR="00A200ED" w:rsidRPr="00F46EEA">
        <w:rPr>
          <w:rFonts w:cstheme="minorHAnsi"/>
          <w:sz w:val="24"/>
          <w:szCs w:val="24"/>
        </w:rPr>
        <w:t xml:space="preserve">do </w:t>
      </w:r>
      <w:r w:rsidR="00412DCE">
        <w:rPr>
          <w:rFonts w:cstheme="minorHAnsi"/>
          <w:sz w:val="24"/>
          <w:szCs w:val="24"/>
        </w:rPr>
        <w:t>06</w:t>
      </w:r>
      <w:r w:rsidR="00C716AD" w:rsidRPr="00F46EEA">
        <w:rPr>
          <w:rFonts w:cstheme="minorHAnsi"/>
          <w:sz w:val="24"/>
          <w:szCs w:val="24"/>
        </w:rPr>
        <w:t>. travnja</w:t>
      </w:r>
      <w:r w:rsidR="00A200ED" w:rsidRPr="00F46EEA">
        <w:rPr>
          <w:rFonts w:cstheme="minorHAnsi"/>
          <w:sz w:val="24"/>
          <w:szCs w:val="24"/>
        </w:rPr>
        <w:t xml:space="preserve"> 20</w:t>
      </w:r>
      <w:r w:rsidR="00412DCE">
        <w:rPr>
          <w:rFonts w:cstheme="minorHAnsi"/>
          <w:sz w:val="24"/>
          <w:szCs w:val="24"/>
        </w:rPr>
        <w:t>20</w:t>
      </w:r>
      <w:r w:rsidRPr="00F46EEA">
        <w:rPr>
          <w:rFonts w:cstheme="minorHAnsi"/>
          <w:sz w:val="24"/>
          <w:szCs w:val="24"/>
        </w:rPr>
        <w:t xml:space="preserve">.g.,do 15.00 sati. </w:t>
      </w:r>
    </w:p>
    <w:p w:rsidR="000F2263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0F2263" w:rsidRPr="00F46EEA">
        <w:rPr>
          <w:rFonts w:cstheme="minorHAnsi"/>
          <w:b/>
          <w:sz w:val="28"/>
          <w:szCs w:val="28"/>
        </w:rPr>
        <w:t>.3.2. Način  i adresa predaje prijava</w:t>
      </w:r>
    </w:p>
    <w:p w:rsidR="000F2263" w:rsidRPr="00F46EEA" w:rsidRDefault="000F2263" w:rsidP="000F2263">
      <w:pPr>
        <w:snapToGrid w:val="0"/>
        <w:spacing w:line="240" w:lineRule="auto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r w:rsidRPr="00F46EEA">
        <w:rPr>
          <w:rFonts w:cstheme="minorHAnsi"/>
          <w:sz w:val="24"/>
          <w:szCs w:val="24"/>
        </w:rPr>
        <w:t xml:space="preserve">Prijave programa i projekata  dostavljaju se isključivo na propisanim obrascima koji su zajedno s Uputama za prijavitelje dostupni na mrežnim stranicama Grada Novske - </w:t>
      </w:r>
      <w:hyperlink r:id="rId10" w:history="1">
        <w:r w:rsidRPr="00F46EEA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F46EEA">
        <w:rPr>
          <w:rStyle w:val="Hiperveza"/>
          <w:rFonts w:cstheme="minorHAnsi"/>
          <w:sz w:val="24"/>
          <w:szCs w:val="24"/>
        </w:rPr>
        <w:t xml:space="preserve"> </w:t>
      </w:r>
      <w:r w:rsidRPr="00F46EEA">
        <w:rPr>
          <w:rStyle w:val="Hiperveza"/>
          <w:rFonts w:cstheme="minorHAnsi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F46EEA">
        <w:rPr>
          <w:rStyle w:val="Hiperveza"/>
          <w:rFonts w:cstheme="minorHAnsi"/>
          <w:color w:val="auto"/>
          <w:sz w:val="24"/>
          <w:szCs w:val="24"/>
          <w:u w:val="none"/>
        </w:rPr>
        <w:t xml:space="preserve">ovim </w:t>
      </w:r>
      <w:r w:rsidRPr="00F46EEA">
        <w:rPr>
          <w:rStyle w:val="Hiperveza"/>
          <w:rFonts w:cstheme="minorHAnsi"/>
          <w:color w:val="auto"/>
          <w:sz w:val="24"/>
          <w:szCs w:val="24"/>
          <w:u w:val="none"/>
        </w:rPr>
        <w:t>Uputama za prijavitelje</w:t>
      </w:r>
      <w:r w:rsidR="009F365F" w:rsidRPr="00F46EEA">
        <w:rPr>
          <w:rStyle w:val="Hiperveza"/>
          <w:rFonts w:cstheme="minorHAnsi"/>
          <w:color w:val="auto"/>
          <w:sz w:val="24"/>
          <w:szCs w:val="24"/>
          <w:u w:val="none"/>
        </w:rPr>
        <w:t>.</w:t>
      </w:r>
    </w:p>
    <w:p w:rsidR="001F1E00" w:rsidRPr="00F46EEA" w:rsidRDefault="00A42C90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Prijave na javni poziv dostavljaju se u zatvorenoj omotnici, a na omotnici treba obavezno naznačiti:</w:t>
      </w:r>
    </w:p>
    <w:p w:rsidR="00A42C90" w:rsidRPr="00F46EEA" w:rsidRDefault="001F1E0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Naziv i adresu prijavitelja </w:t>
      </w:r>
    </w:p>
    <w:p w:rsidR="00F455E1" w:rsidRPr="00F46EEA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 xml:space="preserve">Naznaku  - </w:t>
      </w:r>
      <w:r w:rsidRPr="00F46EEA">
        <w:rPr>
          <w:rFonts w:cstheme="minorHAnsi"/>
          <w:b/>
          <w:sz w:val="24"/>
          <w:szCs w:val="24"/>
        </w:rPr>
        <w:t xml:space="preserve">„PRIJAVA  NA JAVNI POZIV - PROGRAMI I PROJEKTI UDRUGA ZA </w:t>
      </w:r>
      <w:r w:rsidR="00C716AD" w:rsidRPr="00F46EEA">
        <w:rPr>
          <w:rFonts w:cstheme="minorHAnsi"/>
          <w:b/>
          <w:sz w:val="24"/>
          <w:szCs w:val="24"/>
        </w:rPr>
        <w:t xml:space="preserve">OBILJEŽAVANJE MANIFESTACIJE „BLJESAK“ </w:t>
      </w:r>
      <w:r w:rsidRPr="00F46EEA">
        <w:rPr>
          <w:rFonts w:cstheme="minorHAnsi"/>
          <w:b/>
          <w:sz w:val="24"/>
          <w:szCs w:val="24"/>
        </w:rPr>
        <w:t xml:space="preserve">  </w:t>
      </w:r>
      <w:r w:rsidR="00A200ED" w:rsidRPr="00F46EEA">
        <w:rPr>
          <w:rFonts w:cstheme="minorHAnsi"/>
          <w:b/>
          <w:sz w:val="24"/>
          <w:szCs w:val="24"/>
        </w:rPr>
        <w:t>NA PODRUČJU GRADA NOVSKE U  20</w:t>
      </w:r>
      <w:r w:rsidR="00873B4F">
        <w:rPr>
          <w:rFonts w:cstheme="minorHAnsi"/>
          <w:b/>
          <w:sz w:val="24"/>
          <w:szCs w:val="24"/>
        </w:rPr>
        <w:t>20</w:t>
      </w:r>
      <w:r w:rsidRPr="00F46EEA">
        <w:rPr>
          <w:rFonts w:cstheme="minorHAnsi"/>
          <w:b/>
          <w:sz w:val="24"/>
          <w:szCs w:val="24"/>
        </w:rPr>
        <w:t>. GODIN</w:t>
      </w:r>
      <w:r w:rsidR="00873B4F">
        <w:rPr>
          <w:rFonts w:cstheme="minorHAnsi"/>
          <w:b/>
          <w:sz w:val="24"/>
          <w:szCs w:val="24"/>
        </w:rPr>
        <w:t>I</w:t>
      </w:r>
      <w:r w:rsidRPr="00F46EEA">
        <w:rPr>
          <w:rFonts w:cstheme="minorHAnsi"/>
          <w:b/>
          <w:sz w:val="24"/>
          <w:szCs w:val="24"/>
        </w:rPr>
        <w:t xml:space="preserve"> – NE OTVARATI!“ </w:t>
      </w:r>
    </w:p>
    <w:p w:rsidR="00F455E1" w:rsidRPr="00F46EEA" w:rsidRDefault="004F077F" w:rsidP="001F1E00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 xml:space="preserve">Broj prioriteta financiranja iz točke </w:t>
      </w:r>
      <w:r w:rsidR="006E4A3C" w:rsidRPr="00F46EEA">
        <w:rPr>
          <w:rFonts w:cstheme="minorHAnsi"/>
          <w:b/>
          <w:sz w:val="24"/>
          <w:szCs w:val="24"/>
        </w:rPr>
        <w:t>1.</w:t>
      </w:r>
      <w:r w:rsidRPr="00F46EEA">
        <w:rPr>
          <w:rFonts w:cstheme="minorHAnsi"/>
          <w:b/>
          <w:sz w:val="24"/>
          <w:szCs w:val="24"/>
        </w:rPr>
        <w:t>7. ovih Uputa (npr. prioritet 1., 2. ili 3.)</w:t>
      </w:r>
    </w:p>
    <w:p w:rsidR="00F455E1" w:rsidRPr="00F46EEA" w:rsidRDefault="00F455E1" w:rsidP="00C6667A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 xml:space="preserve">Prijave se mogu dostaviti poštom ili osobno u pisarnicu Grada Novske  </w:t>
      </w:r>
      <w:r w:rsidR="00A42C90" w:rsidRPr="00F46EEA">
        <w:rPr>
          <w:rFonts w:cstheme="minorHAnsi"/>
          <w:b/>
          <w:sz w:val="24"/>
          <w:szCs w:val="24"/>
        </w:rPr>
        <w:t>na sljedeću adresu:</w:t>
      </w:r>
    </w:p>
    <w:p w:rsidR="00A42C90" w:rsidRPr="00F46EEA" w:rsidRDefault="00A42C90" w:rsidP="00A42C90">
      <w:pPr>
        <w:ind w:left="2832" w:firstLine="708"/>
        <w:outlineLvl w:val="0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GRAD NOVSKA</w:t>
      </w:r>
    </w:p>
    <w:p w:rsidR="00A42C90" w:rsidRPr="00F46EEA" w:rsidRDefault="00A42C90" w:rsidP="00A42C90">
      <w:pPr>
        <w:ind w:left="2124" w:firstLine="708"/>
        <w:outlineLvl w:val="0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TRG DR. FRANJE TUĐMANA 2</w:t>
      </w:r>
    </w:p>
    <w:p w:rsidR="00A42C90" w:rsidRPr="00F46EEA" w:rsidRDefault="00A42C90" w:rsidP="000F2263">
      <w:pPr>
        <w:ind w:left="3540"/>
        <w:outlineLvl w:val="0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44330 NOVSKA</w:t>
      </w:r>
    </w:p>
    <w:p w:rsidR="00747371" w:rsidRPr="00F46EEA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:rsidR="003C14D4" w:rsidRPr="00F46EEA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Predaja prijave znači da se prijavitelj slaže s</w:t>
      </w:r>
      <w:r w:rsidR="00941E9A" w:rsidRPr="00F46EEA">
        <w:rPr>
          <w:rFonts w:cstheme="minorHAnsi"/>
          <w:sz w:val="24"/>
          <w:szCs w:val="24"/>
        </w:rPr>
        <w:t>a svim</w:t>
      </w:r>
      <w:r w:rsidRPr="00F46EEA">
        <w:rPr>
          <w:rFonts w:cstheme="minorHAnsi"/>
          <w:sz w:val="24"/>
          <w:szCs w:val="24"/>
        </w:rPr>
        <w:t xml:space="preserve"> uvjetima natječaja i kriterijima za ocjenjivanje.</w:t>
      </w:r>
    </w:p>
    <w:p w:rsidR="00747371" w:rsidRPr="00F46EEA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</w:t>
      </w:r>
      <w:r w:rsidR="00922198" w:rsidRPr="00F46EEA">
        <w:rPr>
          <w:rFonts w:cstheme="minorHAnsi"/>
          <w:b/>
          <w:sz w:val="28"/>
          <w:szCs w:val="28"/>
        </w:rPr>
        <w:t>3</w:t>
      </w:r>
      <w:r w:rsidRPr="00F46EEA">
        <w:rPr>
          <w:rFonts w:cstheme="minorHAnsi"/>
          <w:b/>
          <w:sz w:val="28"/>
          <w:szCs w:val="28"/>
        </w:rPr>
        <w:t xml:space="preserve">.4. Dodatne informacije </w:t>
      </w:r>
    </w:p>
    <w:p w:rsidR="00941E9A" w:rsidRPr="00F46EEA" w:rsidRDefault="00941E9A" w:rsidP="00941E9A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747371" w:rsidRPr="00F46EEA" w:rsidRDefault="00922198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324277" w:rsidRPr="00F46EEA">
        <w:rPr>
          <w:rFonts w:cstheme="minorHAnsi"/>
          <w:b/>
          <w:sz w:val="28"/>
          <w:szCs w:val="28"/>
        </w:rPr>
        <w:t xml:space="preserve">.4.1. Pitanja i odgovori </w:t>
      </w:r>
    </w:p>
    <w:p w:rsidR="003C14D4" w:rsidRPr="00F46EEA" w:rsidRDefault="00E57482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Sva pitanja vezana uz ovaj j</w:t>
      </w:r>
      <w:r w:rsidR="003C14D4" w:rsidRPr="00F46EEA">
        <w:rPr>
          <w:rFonts w:eastAsia="Times New Roman" w:cstheme="minorHAnsi"/>
          <w:snapToGrid w:val="0"/>
          <w:sz w:val="24"/>
          <w:szCs w:val="24"/>
        </w:rPr>
        <w:t>avni poziv mogu se postavljati elektroničkim putem, slanjem up</w:t>
      </w:r>
      <w:r w:rsidR="0075503D" w:rsidRPr="00F46EEA">
        <w:rPr>
          <w:rFonts w:eastAsia="Times New Roman" w:cstheme="minorHAnsi"/>
          <w:snapToGrid w:val="0"/>
          <w:sz w:val="24"/>
          <w:szCs w:val="24"/>
        </w:rPr>
        <w:t>ita na adresu elektronske pošte:</w:t>
      </w:r>
      <w:r w:rsidR="003C14D4" w:rsidRPr="00F46EEA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3C14D4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hyperlink r:id="rId11" w:history="1">
        <w:r w:rsidRPr="00F46EEA">
          <w:rPr>
            <w:rStyle w:val="Hiperveza"/>
            <w:rFonts w:cstheme="minorHAnsi"/>
            <w:sz w:val="24"/>
            <w:szCs w:val="24"/>
          </w:rPr>
          <w:t>sonja.marohnichorvat@novska.hr</w:t>
        </w:r>
      </w:hyperlink>
      <w:r w:rsidRPr="00F46EEA">
        <w:rPr>
          <w:rFonts w:cstheme="minorHAnsi"/>
          <w:sz w:val="24"/>
          <w:szCs w:val="24"/>
        </w:rPr>
        <w:t xml:space="preserve">  ili </w:t>
      </w:r>
      <w:hyperlink r:id="rId12" w:history="1">
        <w:r w:rsidRPr="00F46EEA">
          <w:rPr>
            <w:rStyle w:val="Hiperveza"/>
            <w:rFonts w:cstheme="minorHAnsi"/>
            <w:sz w:val="24"/>
            <w:szCs w:val="24"/>
          </w:rPr>
          <w:t>karolina.simicic@novska.hr</w:t>
        </w:r>
      </w:hyperlink>
      <w:r w:rsidRPr="00F46EEA">
        <w:rPr>
          <w:rFonts w:cstheme="minorHAnsi"/>
          <w:sz w:val="24"/>
          <w:szCs w:val="24"/>
        </w:rPr>
        <w:t>.</w:t>
      </w:r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 svakog radnog</w:t>
      </w:r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,00 – 13,00 sati.</w:t>
      </w:r>
    </w:p>
    <w:p w:rsidR="0075503D" w:rsidRPr="00F46EEA" w:rsidRDefault="0075503D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:rsidR="0075503D" w:rsidRPr="00F46EEA" w:rsidRDefault="0075503D" w:rsidP="0075503D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:rsidR="0075503D" w:rsidRPr="00F46EEA" w:rsidRDefault="0075503D" w:rsidP="00E57482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Grad Novska  nije obvezan davati odgovore ili pojašnjenja na pitanja pristigla nakon navedenog roka. </w:t>
      </w:r>
    </w:p>
    <w:p w:rsidR="003C14D4" w:rsidRPr="00F46EEA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3C14D4" w:rsidRPr="00F46EEA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747371" w:rsidRPr="00F46EEA" w:rsidRDefault="00922198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4"/>
          <w:szCs w:val="24"/>
        </w:rPr>
        <w:t>3</w:t>
      </w:r>
      <w:r w:rsidR="00324277" w:rsidRPr="00F46EEA">
        <w:rPr>
          <w:rFonts w:cstheme="minorHAnsi"/>
          <w:b/>
          <w:sz w:val="24"/>
          <w:szCs w:val="24"/>
        </w:rPr>
        <w:t xml:space="preserve">.4.2. </w:t>
      </w:r>
      <w:r w:rsidR="00324277" w:rsidRPr="00F46EEA">
        <w:rPr>
          <w:rFonts w:cstheme="minorHAnsi"/>
          <w:b/>
          <w:sz w:val="28"/>
          <w:szCs w:val="28"/>
        </w:rPr>
        <w:t>Izmjene i do</w:t>
      </w:r>
      <w:r w:rsidR="001834E8" w:rsidRPr="00F46EEA">
        <w:rPr>
          <w:rFonts w:cstheme="minorHAnsi"/>
          <w:b/>
          <w:sz w:val="28"/>
          <w:szCs w:val="28"/>
        </w:rPr>
        <w:t>pune Javnog poziva</w:t>
      </w:r>
    </w:p>
    <w:p w:rsidR="00747371" w:rsidRPr="00F46EEA" w:rsidRDefault="001834E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slučaju da se Javni poziv</w:t>
      </w:r>
      <w:r w:rsidR="00324277" w:rsidRPr="00F46EEA">
        <w:rPr>
          <w:rFonts w:cstheme="minorHAnsi"/>
          <w:sz w:val="24"/>
          <w:szCs w:val="24"/>
        </w:rPr>
        <w:t xml:space="preserve"> i</w:t>
      </w:r>
      <w:r w:rsidRPr="00F46EEA">
        <w:rPr>
          <w:rFonts w:cstheme="minorHAnsi"/>
          <w:sz w:val="24"/>
          <w:szCs w:val="24"/>
        </w:rPr>
        <w:t xml:space="preserve">li </w:t>
      </w:r>
      <w:r w:rsidR="00324277" w:rsidRPr="00F46EEA">
        <w:rPr>
          <w:rFonts w:cstheme="minorHAnsi"/>
          <w:sz w:val="24"/>
          <w:szCs w:val="24"/>
        </w:rPr>
        <w:t xml:space="preserve"> dokumentacija</w:t>
      </w:r>
      <w:r w:rsidRPr="00F46EEA">
        <w:rPr>
          <w:rFonts w:cstheme="minorHAnsi"/>
          <w:sz w:val="24"/>
          <w:szCs w:val="24"/>
        </w:rPr>
        <w:t xml:space="preserve"> javnog poziva</w:t>
      </w:r>
      <w:r w:rsidR="00324277" w:rsidRPr="00F46EEA">
        <w:rPr>
          <w:rFonts w:cstheme="minorHAnsi"/>
          <w:sz w:val="24"/>
          <w:szCs w:val="24"/>
        </w:rPr>
        <w:t xml:space="preserve"> izmijene ili dopune prije krajnjeg roka za predaju prijava, sve izmjene i</w:t>
      </w:r>
      <w:r w:rsidRPr="00F46EEA">
        <w:rPr>
          <w:rFonts w:cstheme="minorHAnsi"/>
          <w:sz w:val="24"/>
          <w:szCs w:val="24"/>
        </w:rPr>
        <w:t xml:space="preserve"> dopune bit će objavljene na mrežnoj</w:t>
      </w:r>
      <w:r w:rsidR="00324277" w:rsidRPr="00F46EEA">
        <w:rPr>
          <w:rFonts w:cstheme="minorHAnsi"/>
          <w:sz w:val="24"/>
          <w:szCs w:val="24"/>
        </w:rPr>
        <w:t xml:space="preserve"> stranici </w:t>
      </w:r>
      <w:r w:rsidRPr="00F46EEA">
        <w:rPr>
          <w:rFonts w:cstheme="minorHAnsi"/>
          <w:sz w:val="24"/>
          <w:szCs w:val="24"/>
        </w:rPr>
        <w:t>Grada Novske - www.novska</w:t>
      </w:r>
      <w:r w:rsidR="0075503D" w:rsidRPr="00F46EEA">
        <w:rPr>
          <w:rFonts w:cstheme="minorHAnsi"/>
          <w:sz w:val="24"/>
          <w:szCs w:val="24"/>
        </w:rPr>
        <w:t>.hr najkasnije 8 (osam</w:t>
      </w:r>
      <w:r w:rsidR="003619E0" w:rsidRPr="00F46EEA">
        <w:rPr>
          <w:rFonts w:cstheme="minorHAnsi"/>
          <w:sz w:val="24"/>
          <w:szCs w:val="24"/>
        </w:rPr>
        <w:t>)</w:t>
      </w:r>
      <w:r w:rsidR="00324277" w:rsidRPr="00F46EEA">
        <w:rPr>
          <w:rFonts w:cstheme="minorHAnsi"/>
          <w:sz w:val="24"/>
          <w:szCs w:val="24"/>
        </w:rPr>
        <w:t xml:space="preserve"> dana prije isteka roka za dostavu prijava. </w:t>
      </w:r>
    </w:p>
    <w:p w:rsidR="0074737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 xml:space="preserve">U slučaju donošenja izmjena ili dopuna prijaviteljima koji su </w:t>
      </w:r>
      <w:r w:rsidR="001834E8" w:rsidRPr="00F46EEA">
        <w:rPr>
          <w:rFonts w:cstheme="minorHAnsi"/>
          <w:sz w:val="24"/>
          <w:szCs w:val="24"/>
        </w:rPr>
        <w:t xml:space="preserve">već predali prijavu po </w:t>
      </w:r>
      <w:r w:rsidR="00974323" w:rsidRPr="00F46EEA">
        <w:rPr>
          <w:rFonts w:cstheme="minorHAnsi"/>
          <w:sz w:val="24"/>
          <w:szCs w:val="24"/>
        </w:rPr>
        <w:t>j</w:t>
      </w:r>
      <w:r w:rsidR="001834E8" w:rsidRPr="00F46EEA">
        <w:rPr>
          <w:rFonts w:cstheme="minorHAnsi"/>
          <w:sz w:val="24"/>
          <w:szCs w:val="24"/>
        </w:rPr>
        <w:t>avnom pozivu</w:t>
      </w:r>
      <w:r w:rsidRPr="00F46EEA">
        <w:rPr>
          <w:rFonts w:cstheme="minorHAnsi"/>
          <w:sz w:val="24"/>
          <w:szCs w:val="24"/>
        </w:rPr>
        <w:t xml:space="preserve"> bit će dana mogućnost da svoju prijavu po potrebi i u primjerenom roku dopune i/ili izmijene.</w:t>
      </w:r>
    </w:p>
    <w:p w:rsidR="00C6667A" w:rsidRPr="00F46EEA" w:rsidRDefault="00747371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 </w:t>
      </w:r>
      <w:r w:rsidR="00324277" w:rsidRPr="00F46EEA">
        <w:rPr>
          <w:rFonts w:cstheme="minorHAnsi"/>
          <w:sz w:val="24"/>
          <w:szCs w:val="24"/>
        </w:rPr>
        <w:t xml:space="preserve">Prijavitelji su dužni poštovati </w:t>
      </w:r>
      <w:r w:rsidR="00974323" w:rsidRPr="00F46EEA">
        <w:rPr>
          <w:rFonts w:cstheme="minorHAnsi"/>
          <w:sz w:val="24"/>
          <w:szCs w:val="24"/>
        </w:rPr>
        <w:t>sve izmjene ili dopune j</w:t>
      </w:r>
      <w:r w:rsidR="001834E8" w:rsidRPr="00F46EEA">
        <w:rPr>
          <w:rFonts w:cstheme="minorHAnsi"/>
          <w:sz w:val="24"/>
          <w:szCs w:val="24"/>
        </w:rPr>
        <w:t>avnog poziva</w:t>
      </w:r>
      <w:r w:rsidR="00324277" w:rsidRPr="00F46EEA">
        <w:rPr>
          <w:rFonts w:cstheme="minorHAnsi"/>
          <w:sz w:val="24"/>
          <w:szCs w:val="24"/>
        </w:rPr>
        <w:t xml:space="preserve">. </w:t>
      </w:r>
    </w:p>
    <w:p w:rsidR="004E1813" w:rsidRPr="00F46EEA" w:rsidRDefault="00922198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C85253" w:rsidRPr="00F46EEA">
        <w:rPr>
          <w:rFonts w:cstheme="minorHAnsi"/>
          <w:b/>
          <w:sz w:val="28"/>
          <w:szCs w:val="28"/>
        </w:rPr>
        <w:t>.</w:t>
      </w:r>
      <w:r w:rsidR="001E3126" w:rsidRPr="00F46EEA">
        <w:rPr>
          <w:rFonts w:cstheme="minorHAnsi"/>
          <w:b/>
          <w:sz w:val="28"/>
          <w:szCs w:val="28"/>
        </w:rPr>
        <w:t xml:space="preserve">  </w:t>
      </w:r>
      <w:r w:rsidR="00324277" w:rsidRPr="00F46EEA">
        <w:rPr>
          <w:rFonts w:cstheme="minorHAnsi"/>
          <w:b/>
          <w:sz w:val="28"/>
          <w:szCs w:val="28"/>
        </w:rPr>
        <w:t>POSTUPAK ODABIRA</w:t>
      </w:r>
      <w:r w:rsidR="004E1813" w:rsidRPr="00F46EEA">
        <w:rPr>
          <w:rFonts w:cstheme="minorHAnsi"/>
          <w:b/>
          <w:sz w:val="28"/>
          <w:szCs w:val="28"/>
        </w:rPr>
        <w:t xml:space="preserve"> PROGRAMA/PROJEKTA</w:t>
      </w:r>
    </w:p>
    <w:p w:rsidR="0074737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Postupak odabira prijava provodi se u sljedećim fazama: </w:t>
      </w:r>
    </w:p>
    <w:p w:rsidR="00747371" w:rsidRPr="00F46EEA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Zaprimanje i evidencija prijava </w:t>
      </w:r>
    </w:p>
    <w:p w:rsidR="00747371" w:rsidRPr="00F46EEA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Formalna provjera prijava</w:t>
      </w:r>
    </w:p>
    <w:p w:rsidR="00747371" w:rsidRPr="00F46EEA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Stručno kvalitativno vrednovanje i ocjena prijava </w:t>
      </w:r>
    </w:p>
    <w:p w:rsidR="00C56935" w:rsidRPr="00F46EEA" w:rsidRDefault="00324277" w:rsidP="007C1AEB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Odluka o odabiru </w:t>
      </w:r>
      <w:r w:rsidR="00C85253" w:rsidRPr="00F46EEA">
        <w:rPr>
          <w:rFonts w:cstheme="minorHAnsi"/>
          <w:sz w:val="24"/>
          <w:szCs w:val="24"/>
        </w:rPr>
        <w:t>programa/projekata</w:t>
      </w:r>
    </w:p>
    <w:p w:rsidR="0000766B" w:rsidRPr="00F46EEA" w:rsidRDefault="0000766B" w:rsidP="0000766B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47371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324277" w:rsidRPr="00F46EEA">
        <w:rPr>
          <w:rFonts w:cstheme="minorHAnsi"/>
          <w:b/>
          <w:sz w:val="28"/>
          <w:szCs w:val="28"/>
        </w:rPr>
        <w:t xml:space="preserve">.1. </w:t>
      </w:r>
      <w:r w:rsidR="007D3CC5"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 xml:space="preserve">Zaprimanje i evidencija prijava </w:t>
      </w:r>
    </w:p>
    <w:p w:rsidR="006E227A" w:rsidRPr="00F46EEA" w:rsidRDefault="00B20EC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Prijave zaprima pisarnica Grada Novske, a</w:t>
      </w:r>
      <w:r w:rsidR="00324277" w:rsidRPr="00F46EEA">
        <w:rPr>
          <w:rFonts w:cstheme="minorHAnsi"/>
          <w:sz w:val="24"/>
          <w:szCs w:val="24"/>
        </w:rPr>
        <w:t xml:space="preserve"> evidentira</w:t>
      </w:r>
      <w:r w:rsidRPr="00F46EEA">
        <w:rPr>
          <w:rFonts w:cstheme="minorHAnsi"/>
          <w:sz w:val="24"/>
          <w:szCs w:val="24"/>
        </w:rPr>
        <w:t xml:space="preserve"> ih i svakoj dodjeljuje evidencijski broj Upravni odjel  za društvene djelatnosti, pravne poslove i javnu nabavu</w:t>
      </w:r>
      <w:r w:rsidR="00324277" w:rsidRPr="00F46EEA">
        <w:rPr>
          <w:rFonts w:cstheme="minorHAnsi"/>
          <w:sz w:val="24"/>
          <w:szCs w:val="24"/>
        </w:rPr>
        <w:t xml:space="preserve">. </w:t>
      </w:r>
    </w:p>
    <w:p w:rsidR="00306324" w:rsidRPr="00F46EEA" w:rsidRDefault="00306324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47371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324277" w:rsidRPr="00F46EEA">
        <w:rPr>
          <w:rFonts w:cstheme="minorHAnsi"/>
          <w:b/>
          <w:sz w:val="28"/>
          <w:szCs w:val="28"/>
        </w:rPr>
        <w:t xml:space="preserve">.2. </w:t>
      </w:r>
      <w:r w:rsidR="007D3CC5"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 xml:space="preserve">Formalna provjera prijava </w:t>
      </w:r>
    </w:p>
    <w:p w:rsidR="006E227A" w:rsidRPr="00F46EEA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Formalnu provjeru prijava provodi Povjerenstvo za provjeru formalnih uvjeta javnog poziva (u daljnjem tekstu: Povjerenstvo za formalnu provjeru)</w:t>
      </w:r>
    </w:p>
    <w:p w:rsidR="008342C9" w:rsidRPr="00F46EEA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Formalna provjera prijava provodi se sukladno odredbama Pravilnika prema obrasc</w:t>
      </w:r>
      <w:r w:rsidR="008342C9" w:rsidRPr="00F46EEA">
        <w:rPr>
          <w:rFonts w:cstheme="minorHAnsi"/>
          <w:sz w:val="24"/>
          <w:szCs w:val="24"/>
        </w:rPr>
        <w:t>u za formalnu provjeru prijava.</w:t>
      </w:r>
    </w:p>
    <w:p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Formalna provjera sastoji se od administrativne provjere i provjere prihvatljivosti. </w:t>
      </w:r>
    </w:p>
    <w:p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Tijekom administrativne provjere utvrđuje se je li: </w:t>
      </w:r>
    </w:p>
    <w:p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podnesena u roku </w:t>
      </w:r>
    </w:p>
    <w:p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podnesena na odgovarajućem obrascu prijavnice </w:t>
      </w:r>
    </w:p>
    <w:p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 priložena sva obvezna popratna dokumentacija</w:t>
      </w:r>
    </w:p>
    <w:p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potpisana od strane odgovorne osobe te ovjerena žigom organizacije prijavitelja </w:t>
      </w:r>
    </w:p>
    <w:p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prijava sadrži sve podatke tražene u osnovnim dijelovima prijavnice (podaci o predlagatelju, podaci o projektu/programu i financijski plan programa).</w:t>
      </w:r>
    </w:p>
    <w:p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 Tijekom provjere prihvatljivosti utvrđuje se: </w:t>
      </w:r>
    </w:p>
    <w:p w:rsidR="008342C9" w:rsidRPr="00F46EEA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prihvatljivost prijavitelja sukladno odredbama </w:t>
      </w:r>
      <w:r w:rsidR="007D2323" w:rsidRPr="00F46EEA">
        <w:rPr>
          <w:rFonts w:cstheme="minorHAnsi"/>
          <w:sz w:val="24"/>
          <w:szCs w:val="24"/>
        </w:rPr>
        <w:t xml:space="preserve">iz točke </w:t>
      </w:r>
      <w:r w:rsidR="0000766B" w:rsidRPr="00F46EEA">
        <w:rPr>
          <w:rFonts w:cstheme="minorHAnsi"/>
          <w:sz w:val="24"/>
          <w:szCs w:val="24"/>
        </w:rPr>
        <w:t>2</w:t>
      </w:r>
      <w:r w:rsidRPr="00F46EEA">
        <w:rPr>
          <w:rFonts w:cstheme="minorHAnsi"/>
          <w:sz w:val="24"/>
          <w:szCs w:val="24"/>
        </w:rPr>
        <w:t>.1.</w:t>
      </w:r>
      <w:r w:rsidR="0000766B" w:rsidRPr="00F46EEA">
        <w:rPr>
          <w:rFonts w:cstheme="minorHAnsi"/>
          <w:sz w:val="24"/>
          <w:szCs w:val="24"/>
        </w:rPr>
        <w:t xml:space="preserve"> i 2</w:t>
      </w:r>
      <w:r w:rsidR="007D2323" w:rsidRPr="00F46EEA">
        <w:rPr>
          <w:rFonts w:cstheme="minorHAnsi"/>
          <w:sz w:val="24"/>
          <w:szCs w:val="24"/>
        </w:rPr>
        <w:t>.2.</w:t>
      </w:r>
    </w:p>
    <w:p w:rsidR="008342C9" w:rsidRPr="00F46EEA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odnosi li se predloženi program na jedno od područja za koje je javni poziv objavljen</w:t>
      </w:r>
    </w:p>
    <w:p w:rsidR="008342C9" w:rsidRPr="00F46EEA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iz</w:t>
      </w:r>
      <w:r w:rsidR="00306324" w:rsidRPr="00F46EEA">
        <w:rPr>
          <w:rFonts w:cstheme="minorHAnsi"/>
          <w:sz w:val="24"/>
          <w:szCs w:val="24"/>
        </w:rPr>
        <w:t xml:space="preserve"> proračuna Grada Novske  za 201</w:t>
      </w:r>
      <w:r w:rsidR="00ED6F16">
        <w:rPr>
          <w:rFonts w:cstheme="minorHAnsi"/>
          <w:sz w:val="24"/>
          <w:szCs w:val="24"/>
        </w:rPr>
        <w:t>9</w:t>
      </w:r>
      <w:r w:rsidRPr="00F46EEA">
        <w:rPr>
          <w:rFonts w:cstheme="minorHAnsi"/>
          <w:sz w:val="24"/>
          <w:szCs w:val="24"/>
        </w:rPr>
        <w:t>. godinu).</w:t>
      </w:r>
    </w:p>
    <w:p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:rsidR="00691BA1" w:rsidRPr="00F46EEA" w:rsidRDefault="00691BA1" w:rsidP="008342C9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A62F5F" w:rsidRPr="00F46EEA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F46EEA">
        <w:rPr>
          <w:rFonts w:eastAsia="Times New Roman" w:cstheme="minorHAnsi"/>
          <w:b/>
          <w:sz w:val="24"/>
          <w:szCs w:val="24"/>
          <w:lang w:eastAsia="hr-HR"/>
        </w:rPr>
        <w:t>4</w:t>
      </w:r>
      <w:r w:rsidR="00A62F5F" w:rsidRPr="00F46EEA">
        <w:rPr>
          <w:rFonts w:eastAsia="Times New Roman" w:cstheme="minorHAnsi"/>
          <w:b/>
          <w:sz w:val="24"/>
          <w:szCs w:val="24"/>
          <w:lang w:eastAsia="hr-HR"/>
        </w:rPr>
        <w:t>.2.1.  Mo</w:t>
      </w:r>
      <w:r w:rsidR="00603898" w:rsidRPr="00F46EEA">
        <w:rPr>
          <w:rFonts w:eastAsia="Times New Roman" w:cstheme="minorHAnsi"/>
          <w:b/>
          <w:sz w:val="24"/>
          <w:szCs w:val="24"/>
          <w:lang w:eastAsia="hr-HR"/>
        </w:rPr>
        <w:t>gućnost i rok za ispravak prijave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Grad će prijaviteljima čije prijave imaju manje nedostatke, a koje ne utječu na sadržaj prijave bitan za ocjenjivanje prijave,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Elementi prijave koji se mogu naknadno ispraviti ili dopuniti: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opisnom obrascu nedostaju neki od podataka o organizaciji</w:t>
      </w:r>
    </w:p>
    <w:p w:rsidR="006E227A" w:rsidRPr="00F46EEA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na nekom od predviđenih mjesta nedostaje potpis odgovorne osobe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Elementi prijave koji se ne mogu naknadno ispraviti ili dopuniti: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nedostaje izvornik prijave </w:t>
      </w:r>
    </w:p>
    <w:p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prijavitelj nije odgovorio na pitanja iz prijave koja se odnose na sadržaj projekta, bitna za vrednovanje kvalitete</w:t>
      </w:r>
    </w:p>
    <w:p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prijavitelj traži viši ili niži iznos od propisanoga</w:t>
      </w:r>
    </w:p>
    <w:p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trajanje projekta nije u skladu s propisanim uvjetima poziva</w:t>
      </w:r>
    </w:p>
    <w:p w:rsidR="006E227A" w:rsidRPr="00F46EEA" w:rsidRDefault="006E227A" w:rsidP="006E227A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Ocjena ispunjavanja propisanih formalnih uvjeta natječaja ne smije trajati duže od 8 (osam) dana od dana isteka roka za podnošenje prijava na natječaj, nakon čega će Povjerenstvo za formalnu provjeru  donijeti odluku koje se prijave upućuju u daljnju proceduru, odnosno stručno ocjenjivanje, a koje se odbijaju iz razloga ne ispunjavanja propisanih formalnih uvjeta javnog poziva.</w:t>
      </w:r>
    </w:p>
    <w:p w:rsidR="006E227A" w:rsidRPr="00F46EEA" w:rsidRDefault="006E227A" w:rsidP="006E227A">
      <w:pPr>
        <w:spacing w:before="0"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</w:rPr>
      </w:pP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F46EEA">
        <w:rPr>
          <w:rFonts w:eastAsia="Times New Roman" w:cstheme="minorHAnsi"/>
          <w:snapToGrid w:val="0"/>
          <w:sz w:val="24"/>
          <w:szCs w:val="24"/>
        </w:rPr>
        <w:t xml:space="preserve"> u roku od najviše 8 (osam</w:t>
      </w:r>
      <w:r w:rsidRPr="00F46EEA">
        <w:rPr>
          <w:rFonts w:eastAsia="Times New Roman" w:cstheme="minorHAnsi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F46EEA">
        <w:rPr>
          <w:rFonts w:eastAsia="Times New Roman" w:cstheme="minorHAnsi"/>
          <w:snapToGrid w:val="0"/>
          <w:sz w:val="24"/>
          <w:szCs w:val="24"/>
        </w:rPr>
        <w:t>dnijeti prigovor Gradonačelniku</w:t>
      </w:r>
      <w:r w:rsidRPr="00F46EEA">
        <w:rPr>
          <w:rFonts w:eastAsia="Times New Roman" w:cstheme="minorHAnsi"/>
          <w:snapToGrid w:val="0"/>
          <w:sz w:val="24"/>
          <w:szCs w:val="24"/>
        </w:rPr>
        <w:t>.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slučaju prihvaćanja opravdanog pri</w:t>
      </w:r>
      <w:r w:rsidR="00A81BDD" w:rsidRPr="00F46EEA">
        <w:rPr>
          <w:rFonts w:eastAsia="Times New Roman" w:cstheme="minorHAnsi"/>
          <w:snapToGrid w:val="0"/>
          <w:sz w:val="24"/>
          <w:szCs w:val="24"/>
        </w:rPr>
        <w:t>govora od strane Gradonačelnika</w:t>
      </w:r>
      <w:r w:rsidRPr="00F46EEA">
        <w:rPr>
          <w:rFonts w:eastAsia="Times New Roman" w:cstheme="minorHAnsi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F46EEA">
        <w:rPr>
          <w:rFonts w:eastAsia="Times New Roman" w:cstheme="minorHAnsi"/>
          <w:snapToGrid w:val="0"/>
          <w:sz w:val="24"/>
          <w:szCs w:val="24"/>
        </w:rPr>
        <w:t xml:space="preserve"> i neće se uputiti u daljnju proceduru.</w:t>
      </w:r>
    </w:p>
    <w:p w:rsidR="00A81BDD" w:rsidRPr="00F46EEA" w:rsidRDefault="00A81BDD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E63EB7" w:rsidRDefault="00A81BDD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Prigovor ne odgađa daljnju provedbu postupka javnog poziva</w:t>
      </w:r>
      <w:r w:rsidR="008342C9" w:rsidRPr="00F46EEA">
        <w:rPr>
          <w:rFonts w:cstheme="minorHAnsi"/>
          <w:sz w:val="24"/>
          <w:szCs w:val="24"/>
        </w:rPr>
        <w:t>.</w:t>
      </w:r>
    </w:p>
    <w:p w:rsidR="00E11521" w:rsidRDefault="00E11521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:rsidR="00E11521" w:rsidRPr="00F46EEA" w:rsidRDefault="00E11521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:rsidR="00922198" w:rsidRPr="00F46EEA" w:rsidRDefault="00922198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:rsidR="0008043A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lastRenderedPageBreak/>
        <w:t>4</w:t>
      </w:r>
      <w:r w:rsidR="00612C12" w:rsidRPr="00F46EEA">
        <w:rPr>
          <w:rFonts w:cstheme="minorHAnsi"/>
          <w:b/>
          <w:sz w:val="28"/>
          <w:szCs w:val="28"/>
        </w:rPr>
        <w:t>.3.</w:t>
      </w:r>
      <w:r w:rsidR="007D3CC5" w:rsidRPr="00F46EEA">
        <w:rPr>
          <w:rFonts w:cstheme="minorHAnsi"/>
          <w:b/>
          <w:sz w:val="28"/>
          <w:szCs w:val="28"/>
        </w:rPr>
        <w:t xml:space="preserve">  </w:t>
      </w:r>
      <w:r w:rsidR="00324277" w:rsidRPr="00F46EEA">
        <w:rPr>
          <w:rFonts w:cstheme="minorHAnsi"/>
          <w:b/>
          <w:sz w:val="28"/>
          <w:szCs w:val="28"/>
        </w:rPr>
        <w:t xml:space="preserve">Stručno kvalitativno vrednovanje i ocjena prijava </w:t>
      </w:r>
    </w:p>
    <w:p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Stručno kvalitativno vrednovanje i ocjenu</w:t>
      </w:r>
      <w:r w:rsidR="001834E8" w:rsidRPr="00F46EEA">
        <w:rPr>
          <w:rFonts w:cstheme="minorHAnsi"/>
          <w:sz w:val="24"/>
          <w:szCs w:val="24"/>
        </w:rPr>
        <w:t xml:space="preserve"> pri</w:t>
      </w:r>
      <w:r w:rsidR="003619E0" w:rsidRPr="00F46EEA">
        <w:rPr>
          <w:rFonts w:cstheme="minorHAnsi"/>
          <w:sz w:val="24"/>
          <w:szCs w:val="24"/>
        </w:rPr>
        <w:t>java podnesenih na javni poziv</w:t>
      </w:r>
      <w:r w:rsidRPr="00F46EEA">
        <w:rPr>
          <w:rFonts w:cstheme="minorHAnsi"/>
          <w:sz w:val="24"/>
          <w:szCs w:val="24"/>
        </w:rPr>
        <w:t xml:space="preserve"> provodi Povjerenstvo za ocjenjivanje. </w:t>
      </w:r>
    </w:p>
    <w:p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Povjerenstv</w:t>
      </w:r>
      <w:r w:rsidR="00353D3E" w:rsidRPr="00F46EEA">
        <w:rPr>
          <w:rFonts w:cstheme="minorHAnsi"/>
          <w:sz w:val="24"/>
          <w:szCs w:val="24"/>
        </w:rPr>
        <w:t>o je nezavisno stručno ocjenjivačko</w:t>
      </w:r>
      <w:r w:rsidRPr="00F46EEA">
        <w:rPr>
          <w:rFonts w:cstheme="minorHAnsi"/>
          <w:sz w:val="24"/>
          <w:szCs w:val="24"/>
        </w:rPr>
        <w:t xml:space="preserve"> tijelo kojega mogu sačinjavati predstavnici Grada, </w:t>
      </w:r>
      <w:r w:rsidR="00353D3E" w:rsidRPr="00F46EEA">
        <w:rPr>
          <w:rFonts w:cstheme="minorHAnsi"/>
          <w:sz w:val="24"/>
          <w:szCs w:val="24"/>
        </w:rPr>
        <w:t xml:space="preserve">znanstvenih i stručnih institucija, </w:t>
      </w:r>
      <w:r w:rsidRPr="00F46EEA">
        <w:rPr>
          <w:rFonts w:cstheme="minorHAnsi"/>
          <w:sz w:val="24"/>
          <w:szCs w:val="24"/>
        </w:rPr>
        <w:t>nezavisni stručnjaci i predstavnici organiz</w:t>
      </w:r>
      <w:r w:rsidR="001834E8" w:rsidRPr="00F46EEA">
        <w:rPr>
          <w:rFonts w:cstheme="minorHAnsi"/>
          <w:sz w:val="24"/>
          <w:szCs w:val="24"/>
        </w:rPr>
        <w:t xml:space="preserve">acija civilnog društva. </w:t>
      </w:r>
    </w:p>
    <w:p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Stručno, kvalitativno vrednovanje i ocje</w:t>
      </w:r>
      <w:r w:rsidR="00353D3E" w:rsidRPr="00F46EEA">
        <w:rPr>
          <w:rFonts w:cstheme="minorHAnsi"/>
          <w:sz w:val="24"/>
          <w:szCs w:val="24"/>
        </w:rPr>
        <w:t xml:space="preserve">na prijava provodi se </w:t>
      </w:r>
      <w:r w:rsidRPr="00F46EEA">
        <w:rPr>
          <w:rFonts w:cstheme="minorHAnsi"/>
          <w:sz w:val="24"/>
          <w:szCs w:val="24"/>
        </w:rPr>
        <w:t xml:space="preserve"> na temelju programskih i financijskih podataka iznesenih u obrascu prijavnice te na temelju poda</w:t>
      </w:r>
      <w:r w:rsidR="00353D3E" w:rsidRPr="00F46EEA">
        <w:rPr>
          <w:rFonts w:cstheme="minorHAnsi"/>
          <w:sz w:val="24"/>
          <w:szCs w:val="24"/>
        </w:rPr>
        <w:t>taka iz popratne dokumentacije priložene prijavi.</w:t>
      </w:r>
    </w:p>
    <w:p w:rsidR="00903434" w:rsidRPr="00F46EEA" w:rsidRDefault="002E738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Obrazac kriterija pod nazivom - KRITERIJI  – OBILJEŽAVANJE MANIFESTACIJE „BLJESAK“</w:t>
      </w:r>
      <w:r w:rsidR="00A200ED" w:rsidRPr="00F46EEA">
        <w:rPr>
          <w:rFonts w:cstheme="minorHAnsi"/>
          <w:sz w:val="24"/>
          <w:szCs w:val="24"/>
        </w:rPr>
        <w:t xml:space="preserve"> 20</w:t>
      </w:r>
      <w:r w:rsidR="004B58CD">
        <w:rPr>
          <w:rFonts w:cstheme="minorHAnsi"/>
          <w:sz w:val="24"/>
          <w:szCs w:val="24"/>
        </w:rPr>
        <w:t>20</w:t>
      </w:r>
      <w:r w:rsidRPr="00F46EEA">
        <w:rPr>
          <w:rFonts w:cstheme="minorHAnsi"/>
          <w:sz w:val="24"/>
          <w:szCs w:val="24"/>
        </w:rPr>
        <w:t>.</w:t>
      </w:r>
      <w:r w:rsidR="00903434" w:rsidRPr="00F46EEA">
        <w:rPr>
          <w:rFonts w:cstheme="minorHAnsi"/>
          <w:sz w:val="24"/>
          <w:szCs w:val="24"/>
        </w:rPr>
        <w:t xml:space="preserve"> </w:t>
      </w:r>
      <w:r w:rsidRPr="00F46EEA">
        <w:rPr>
          <w:rFonts w:cstheme="minorHAnsi"/>
          <w:sz w:val="24"/>
          <w:szCs w:val="24"/>
        </w:rPr>
        <w:t>nalazi</w:t>
      </w:r>
      <w:r w:rsidR="00903434" w:rsidRPr="00F46EEA">
        <w:rPr>
          <w:rFonts w:cstheme="minorHAnsi"/>
          <w:sz w:val="24"/>
          <w:szCs w:val="24"/>
        </w:rPr>
        <w:t xml:space="preserve"> se u prilogu javnog poziva i čine sastavni dio dokume</w:t>
      </w:r>
      <w:r w:rsidRPr="00F46EEA">
        <w:rPr>
          <w:rFonts w:cstheme="minorHAnsi"/>
          <w:sz w:val="24"/>
          <w:szCs w:val="24"/>
        </w:rPr>
        <w:t>ntacije ovog javnog poziva.</w:t>
      </w:r>
    </w:p>
    <w:p w:rsidR="00821B27" w:rsidRPr="00F46EEA" w:rsidRDefault="008F0A96" w:rsidP="00453FA9">
      <w:pPr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 temelju provedenog postupka ocjenjivanja projekata, </w:t>
      </w:r>
      <w:r w:rsidR="00976E1D" w:rsidRPr="00F46EEA">
        <w:rPr>
          <w:rFonts w:cstheme="minorHAnsi"/>
          <w:sz w:val="24"/>
          <w:szCs w:val="24"/>
        </w:rPr>
        <w:t>a na prijedlog Povjerenstva za ocjenjivanje</w:t>
      </w:r>
      <w:r w:rsidR="00903434" w:rsidRPr="00F46EEA">
        <w:rPr>
          <w:rFonts w:cstheme="minorHAnsi"/>
          <w:sz w:val="24"/>
          <w:szCs w:val="24"/>
        </w:rPr>
        <w:t xml:space="preserve">, gradonačelnik </w:t>
      </w:r>
      <w:r w:rsidR="00976E1D" w:rsidRPr="00F46EEA">
        <w:rPr>
          <w:rFonts w:cstheme="minorHAnsi"/>
          <w:sz w:val="24"/>
          <w:szCs w:val="24"/>
        </w:rPr>
        <w:t xml:space="preserve">  donosi Odluku o dodjeli financijskih sredstava udrugama</w:t>
      </w:r>
      <w:r w:rsidR="001C48B5" w:rsidRPr="00F46EEA">
        <w:rPr>
          <w:rFonts w:cstheme="minorHAnsi"/>
          <w:sz w:val="24"/>
          <w:szCs w:val="24"/>
        </w:rPr>
        <w:t xml:space="preserve"> i drugim organizacijama civilnog društva</w:t>
      </w:r>
      <w:r w:rsidR="00691BA1" w:rsidRPr="00F46EEA">
        <w:rPr>
          <w:rFonts w:cstheme="minorHAnsi"/>
          <w:sz w:val="24"/>
          <w:szCs w:val="24"/>
        </w:rPr>
        <w:t xml:space="preserve"> koje će u 20</w:t>
      </w:r>
      <w:r w:rsidR="00873B4F">
        <w:rPr>
          <w:rFonts w:cstheme="minorHAnsi"/>
          <w:sz w:val="24"/>
          <w:szCs w:val="24"/>
        </w:rPr>
        <w:t>20</w:t>
      </w:r>
      <w:r w:rsidR="00976E1D" w:rsidRPr="00F46EEA">
        <w:rPr>
          <w:rFonts w:cstheme="minorHAnsi"/>
          <w:sz w:val="24"/>
          <w:szCs w:val="24"/>
        </w:rPr>
        <w:t xml:space="preserve">.  godini provoditi programe/projekte </w:t>
      </w:r>
      <w:r w:rsidR="002E7387" w:rsidRPr="00F46EEA">
        <w:rPr>
          <w:rFonts w:cstheme="minorHAnsi"/>
          <w:sz w:val="24"/>
          <w:szCs w:val="24"/>
        </w:rPr>
        <w:t>kojima će se obilježit</w:t>
      </w:r>
      <w:r w:rsidR="00873B4F">
        <w:rPr>
          <w:rFonts w:cstheme="minorHAnsi"/>
          <w:sz w:val="24"/>
          <w:szCs w:val="24"/>
        </w:rPr>
        <w:t>i manifestacija „Bljesak“ u 2020</w:t>
      </w:r>
      <w:r w:rsidR="002E7387" w:rsidRPr="00F46EEA">
        <w:rPr>
          <w:rFonts w:cstheme="minorHAnsi"/>
          <w:sz w:val="24"/>
          <w:szCs w:val="24"/>
        </w:rPr>
        <w:t>. godini.</w:t>
      </w:r>
    </w:p>
    <w:p w:rsidR="0000766B" w:rsidRPr="00F46EEA" w:rsidRDefault="0000766B" w:rsidP="00453FA9">
      <w:pPr>
        <w:jc w:val="both"/>
        <w:rPr>
          <w:rFonts w:cstheme="minorHAnsi"/>
          <w:sz w:val="24"/>
          <w:szCs w:val="24"/>
        </w:rPr>
      </w:pPr>
    </w:p>
    <w:p w:rsidR="00976E1D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4</w:t>
      </w:r>
      <w:r w:rsidR="00324277" w:rsidRPr="00F46EEA">
        <w:rPr>
          <w:rFonts w:cstheme="minorHAnsi"/>
          <w:b/>
          <w:sz w:val="28"/>
          <w:szCs w:val="28"/>
        </w:rPr>
        <w:t xml:space="preserve">.4. </w:t>
      </w:r>
      <w:r w:rsidR="007D3CC5"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 xml:space="preserve">Odluka o odabiru </w:t>
      </w:r>
      <w:r w:rsidR="00347024" w:rsidRPr="00F46EEA">
        <w:rPr>
          <w:rFonts w:cstheme="minorHAnsi"/>
          <w:b/>
          <w:sz w:val="28"/>
          <w:szCs w:val="28"/>
        </w:rPr>
        <w:t xml:space="preserve">programa/projekata </w:t>
      </w:r>
    </w:p>
    <w:p w:rsidR="00976E1D" w:rsidRPr="00F46EEA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Nakon što Povjerenstvo za ocjenjivanje razmotri i ocijeni  prijave koje su ispunile formalne uvjete javnog poziva, sukladno kriterijima koji su propisani uputama za prijavitelje, isto daje prijedlog Gradonačelniku za odobravanje financijskih sredstava za programe ili projekte.</w:t>
      </w:r>
    </w:p>
    <w:p w:rsidR="00204A2E" w:rsidRPr="00F46EEA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F46EEA" w:rsidRDefault="00347024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Gradonačelnik donosi Odluku o odabiru programa/projekata kojima se odobravaju sredstva za financiranje/sufinanciranje.</w:t>
      </w:r>
    </w:p>
    <w:p w:rsidR="00976E1D" w:rsidRPr="00F46EEA" w:rsidRDefault="00976E1D" w:rsidP="00976E1D">
      <w:pPr>
        <w:spacing w:before="0"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:rsidR="00080D7D" w:rsidRPr="00F46EEA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Nakon donošenja odluke o programima ili projektima kojima su odobrena financijska sredstva, Grad će javno objaviti rezultate javnog poziva s podacima o udrugama, programima ili projektima kojima su odobrena sredstva i iznosima odobrenih sredstava financiranja. Rezultati natječaja objavljuju se na službenoj mrežnoj  stranici Grada Novske.</w:t>
      </w:r>
    </w:p>
    <w:p w:rsidR="00976E1D" w:rsidRPr="00F46EEA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A62F5F" w:rsidRPr="00F46EEA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F46EEA">
        <w:rPr>
          <w:rFonts w:eastAsia="Times New Roman" w:cstheme="minorHAnsi"/>
          <w:b/>
          <w:sz w:val="28"/>
          <w:szCs w:val="28"/>
          <w:lang w:eastAsia="hr-HR"/>
        </w:rPr>
        <w:t>4</w:t>
      </w:r>
      <w:r w:rsidR="00A62F5F" w:rsidRPr="00F46EEA">
        <w:rPr>
          <w:rFonts w:eastAsia="Times New Roman" w:cstheme="minorHAnsi"/>
          <w:b/>
          <w:sz w:val="28"/>
          <w:szCs w:val="28"/>
          <w:lang w:eastAsia="hr-HR"/>
        </w:rPr>
        <w:t>.4.1.</w:t>
      </w:r>
      <w:r w:rsidR="00204A2E" w:rsidRPr="00F46EEA">
        <w:rPr>
          <w:rFonts w:eastAsia="Times New Roman" w:cstheme="minorHAnsi"/>
          <w:b/>
          <w:sz w:val="28"/>
          <w:szCs w:val="28"/>
          <w:lang w:eastAsia="hr-HR"/>
        </w:rPr>
        <w:t xml:space="preserve"> Obavijest Grada o neprihvaćanju financiranja/sufinanciranja programa/projekta</w:t>
      </w:r>
    </w:p>
    <w:p w:rsidR="00204A2E" w:rsidRPr="00F46EEA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 xml:space="preserve">Grad će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u roku od 8 (osam) radnih dana od donošenja odluke o dodjeli financijskih sredstava obavijestiti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sve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>udruge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3064A" w:rsidRPr="00F46EEA">
        <w:rPr>
          <w:rFonts w:eastAsia="Times New Roman" w:cstheme="minorHAnsi"/>
          <w:snapToGrid w:val="0"/>
          <w:color w:val="FF0000"/>
          <w:sz w:val="24"/>
          <w:szCs w:val="24"/>
        </w:rPr>
        <w:t xml:space="preserve">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čiji projekti ili programi nisu prihvaćeni za financiranje o razlozima ne financiranja njihova projekta ili programa uz navođenje ostvarenog  broja  bodova po pojedinim kategorijama ocjenjivanja i obrazloženja iz opisnog dijela ocjene ocjenjivanog programa ili projekta. 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Obavijest o  tome dostavlja se elektroničkom poštom, na e-mail naveden na obrascu prijave programa.</w:t>
      </w:r>
    </w:p>
    <w:p w:rsidR="0069591B" w:rsidRPr="00F46EEA" w:rsidRDefault="0069591B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F46EEA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F46EEA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F46EEA">
        <w:rPr>
          <w:rFonts w:eastAsia="Times New Roman" w:cstheme="minorHAnsi"/>
          <w:b/>
          <w:sz w:val="28"/>
          <w:szCs w:val="28"/>
          <w:lang w:eastAsia="hr-HR"/>
        </w:rPr>
        <w:lastRenderedPageBreak/>
        <w:t>4</w:t>
      </w:r>
      <w:r w:rsidR="00C85253" w:rsidRPr="00F46EEA">
        <w:rPr>
          <w:rFonts w:eastAsia="Times New Roman" w:cstheme="minorHAnsi"/>
          <w:b/>
          <w:sz w:val="28"/>
          <w:szCs w:val="28"/>
          <w:lang w:eastAsia="hr-HR"/>
        </w:rPr>
        <w:t>.4.2</w:t>
      </w:r>
      <w:r w:rsidR="00204A2E" w:rsidRPr="00F46EEA">
        <w:rPr>
          <w:rFonts w:eastAsia="Times New Roman" w:cstheme="minorHAnsi"/>
          <w:b/>
          <w:sz w:val="28"/>
          <w:szCs w:val="28"/>
          <w:lang w:eastAsia="hr-HR"/>
        </w:rPr>
        <w:t>.  Prigovor prijavitelja na</w:t>
      </w:r>
      <w:r w:rsidR="00347024" w:rsidRPr="00F46EEA">
        <w:rPr>
          <w:rFonts w:eastAsia="Times New Roman" w:cstheme="minorHAnsi"/>
          <w:b/>
          <w:sz w:val="28"/>
          <w:szCs w:val="28"/>
          <w:lang w:eastAsia="hr-HR"/>
        </w:rPr>
        <w:t xml:space="preserve"> Odluku o odabiru programa/proje</w:t>
      </w:r>
      <w:r w:rsidR="00204A2E" w:rsidRPr="00F46EEA">
        <w:rPr>
          <w:rFonts w:eastAsia="Times New Roman" w:cstheme="minorHAnsi"/>
          <w:b/>
          <w:sz w:val="28"/>
          <w:szCs w:val="28"/>
          <w:lang w:eastAsia="hr-HR"/>
        </w:rPr>
        <w:t>kata</w:t>
      </w:r>
    </w:p>
    <w:p w:rsidR="0043064A" w:rsidRPr="00F46EEA" w:rsidRDefault="0043064A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D0115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Prijavitelji čiji programi  nisu odab</w:t>
      </w:r>
      <w:r w:rsidR="0043064A" w:rsidRPr="00F46EEA">
        <w:rPr>
          <w:rFonts w:cstheme="minorHAnsi"/>
          <w:sz w:val="24"/>
          <w:szCs w:val="24"/>
        </w:rPr>
        <w:t xml:space="preserve">rani za financiranje mogu,  u roku 8 (dana) od </w:t>
      </w:r>
      <w:r w:rsidRPr="00F46EEA">
        <w:rPr>
          <w:rFonts w:cstheme="minorHAnsi"/>
          <w:sz w:val="24"/>
          <w:szCs w:val="24"/>
        </w:rPr>
        <w:t xml:space="preserve"> primitka pisane obavije</w:t>
      </w:r>
      <w:r w:rsidR="0043064A" w:rsidRPr="00F46EEA">
        <w:rPr>
          <w:rFonts w:cstheme="minorHAnsi"/>
          <w:sz w:val="24"/>
          <w:szCs w:val="24"/>
        </w:rPr>
        <w:t>sti o tome, podnijeti pisani prigovor Povjerenstvu za odlučivanje o prigovorima.</w:t>
      </w:r>
    </w:p>
    <w:p w:rsidR="009D0115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Prigovor se podnosi  na adresu: Grad Novska, Trg dr. Franje Tuđmana 2, 44330 Novska.</w:t>
      </w:r>
    </w:p>
    <w:p w:rsidR="009D0115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Prigovor može podnijeti isključivo zakonski predstavnik organizacije prijavitelja. </w:t>
      </w:r>
    </w:p>
    <w:p w:rsidR="0043064A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Prigovor mora sadržavati sljedeće podatke: </w:t>
      </w:r>
    </w:p>
    <w:p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naziv prijavitelja podnositelja prigovora, </w:t>
      </w:r>
    </w:p>
    <w:p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naznaku akta protiv kojeg se podnosi prigovor, </w:t>
      </w:r>
    </w:p>
    <w:p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predmet prigovora, </w:t>
      </w:r>
    </w:p>
    <w:p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obrazloženje prigovora, </w:t>
      </w:r>
    </w:p>
    <w:p w:rsidR="00976E1D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žig i potpis osobe ovlaštene za zastupanje organizacije prijavitelja. </w:t>
      </w:r>
    </w:p>
    <w:p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Prigovor se može podnijeti isključivo na natječajni postupak.</w:t>
      </w:r>
    </w:p>
    <w:p w:rsidR="00976E1D" w:rsidRPr="00F46EEA" w:rsidRDefault="00976E1D" w:rsidP="00976E1D">
      <w:pPr>
        <w:spacing w:before="0"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Prigovor se ne može podnijeti na odluku o neodobravanju sredstava ili na  visinu dodijeljenih sredstava.</w:t>
      </w:r>
    </w:p>
    <w:p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F46EEA" w:rsidRDefault="00347024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Odluku o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prigovoru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donosi </w:t>
      </w:r>
      <w:r w:rsidRPr="00F46EEA">
        <w:rPr>
          <w:rFonts w:eastAsia="Times New Roman" w:cstheme="minorHAnsi"/>
          <w:sz w:val="24"/>
          <w:szCs w:val="24"/>
          <w:lang w:eastAsia="hr-HR"/>
        </w:rPr>
        <w:t>Povjerenstvo za odlučivanje o prigovorima.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>, u roku  8 (osam)  dana od dana primitka prigovora.</w:t>
      </w:r>
    </w:p>
    <w:p w:rsidR="0043064A" w:rsidRPr="00F46EEA" w:rsidRDefault="0043064A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:rsidR="00976E1D" w:rsidRPr="00F46EEA" w:rsidRDefault="00976E1D" w:rsidP="00976E1D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F46EEA" w:rsidRDefault="00976E1D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Prigovor ne odgađa izvršenje Odluke o dodjeli financijskih sredstava i  provedbu daljnjeg postupka.</w:t>
      </w:r>
    </w:p>
    <w:p w:rsidR="00411471" w:rsidRPr="00F46EEA" w:rsidRDefault="00411471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A6710" w:rsidRPr="00F46EEA" w:rsidRDefault="00922198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5</w:t>
      </w:r>
      <w:r w:rsidR="006F5479" w:rsidRPr="00F46EEA">
        <w:rPr>
          <w:rFonts w:cstheme="minorHAnsi"/>
          <w:b/>
          <w:sz w:val="28"/>
          <w:szCs w:val="28"/>
        </w:rPr>
        <w:t xml:space="preserve">. </w:t>
      </w:r>
      <w:r w:rsidR="00880AE9" w:rsidRPr="00F46EEA">
        <w:rPr>
          <w:rFonts w:cstheme="minorHAnsi"/>
          <w:b/>
          <w:sz w:val="28"/>
          <w:szCs w:val="28"/>
        </w:rPr>
        <w:t>UGOVOR O FIN</w:t>
      </w:r>
      <w:r w:rsidR="002E7387" w:rsidRPr="00F46EEA">
        <w:rPr>
          <w:rFonts w:cstheme="minorHAnsi"/>
          <w:b/>
          <w:sz w:val="28"/>
          <w:szCs w:val="28"/>
        </w:rPr>
        <w:t>ANCIRANJU/SUFINANCIRANJU, MODEL</w:t>
      </w:r>
      <w:r w:rsidR="00880AE9" w:rsidRPr="00F46EEA">
        <w:rPr>
          <w:rFonts w:cstheme="minorHAnsi"/>
          <w:b/>
          <w:sz w:val="28"/>
          <w:szCs w:val="28"/>
        </w:rPr>
        <w:t xml:space="preserve"> I UVJETI FINANCIRANJ</w:t>
      </w:r>
      <w:r w:rsidR="002E7387" w:rsidRPr="00F46EEA">
        <w:rPr>
          <w:rFonts w:cstheme="minorHAnsi"/>
          <w:b/>
          <w:sz w:val="28"/>
          <w:szCs w:val="28"/>
        </w:rPr>
        <w:t>A</w:t>
      </w:r>
    </w:p>
    <w:p w:rsidR="002415A3" w:rsidRPr="00F46EEA" w:rsidRDefault="002415A3" w:rsidP="002415A3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:rsidR="0008043A" w:rsidRPr="00F46EEA" w:rsidRDefault="00922198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5</w:t>
      </w:r>
      <w:r w:rsidR="00880AE9" w:rsidRPr="00F46EEA">
        <w:rPr>
          <w:rFonts w:cstheme="minorHAnsi"/>
          <w:b/>
          <w:sz w:val="28"/>
          <w:szCs w:val="28"/>
        </w:rPr>
        <w:t>.1. Ugovor o financiranju/sufinanciranju</w:t>
      </w:r>
    </w:p>
    <w:p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Po donošenju </w:t>
      </w:r>
      <w:r w:rsidR="0008043A" w:rsidRPr="00F46EEA">
        <w:rPr>
          <w:rFonts w:cstheme="minorHAnsi"/>
          <w:sz w:val="24"/>
          <w:szCs w:val="24"/>
        </w:rPr>
        <w:t>Odluke o do</w:t>
      </w:r>
      <w:r w:rsidR="00071B63" w:rsidRPr="00F46EEA">
        <w:rPr>
          <w:rFonts w:cstheme="minorHAnsi"/>
          <w:sz w:val="24"/>
          <w:szCs w:val="24"/>
        </w:rPr>
        <w:t>djeli financijskih sredstava za</w:t>
      </w:r>
      <w:r w:rsidR="0008043A" w:rsidRPr="00F46EEA">
        <w:rPr>
          <w:rFonts w:cstheme="minorHAnsi"/>
          <w:sz w:val="24"/>
          <w:szCs w:val="24"/>
        </w:rPr>
        <w:t xml:space="preserve"> odabrane projekte/programe </w:t>
      </w:r>
      <w:r w:rsidR="00071B63" w:rsidRPr="00F46EEA">
        <w:rPr>
          <w:rFonts w:cstheme="minorHAnsi"/>
          <w:sz w:val="24"/>
          <w:szCs w:val="24"/>
        </w:rPr>
        <w:t xml:space="preserve"> s </w:t>
      </w:r>
      <w:r w:rsidRPr="00F46EEA">
        <w:rPr>
          <w:rFonts w:cstheme="minorHAnsi"/>
          <w:sz w:val="24"/>
          <w:szCs w:val="24"/>
        </w:rPr>
        <w:t xml:space="preserve"> prijavitelji</w:t>
      </w:r>
      <w:r w:rsidR="00071B63" w:rsidRPr="00F46EEA">
        <w:rPr>
          <w:rFonts w:cstheme="minorHAnsi"/>
          <w:sz w:val="24"/>
          <w:szCs w:val="24"/>
        </w:rPr>
        <w:t xml:space="preserve">ma se zaključuje  </w:t>
      </w:r>
      <w:r w:rsidRPr="00F46EEA">
        <w:rPr>
          <w:rFonts w:cstheme="minorHAnsi"/>
          <w:sz w:val="24"/>
          <w:szCs w:val="24"/>
        </w:rPr>
        <w:t xml:space="preserve">Ugovor o </w:t>
      </w:r>
      <w:r w:rsidR="00071B63" w:rsidRPr="00F46EEA">
        <w:rPr>
          <w:rFonts w:cstheme="minorHAnsi"/>
          <w:sz w:val="24"/>
          <w:szCs w:val="24"/>
        </w:rPr>
        <w:t xml:space="preserve">financiranju/sufinanciranju </w:t>
      </w:r>
      <w:r w:rsidRPr="00F46EEA">
        <w:rPr>
          <w:rFonts w:cstheme="minorHAnsi"/>
          <w:sz w:val="24"/>
          <w:szCs w:val="24"/>
        </w:rPr>
        <w:t xml:space="preserve"> programa</w:t>
      </w:r>
      <w:r w:rsidR="00071B63" w:rsidRPr="00F46EEA">
        <w:rPr>
          <w:rFonts w:cstheme="minorHAnsi"/>
          <w:sz w:val="24"/>
          <w:szCs w:val="24"/>
        </w:rPr>
        <w:t>/projekta</w:t>
      </w:r>
      <w:r w:rsidRPr="00F46EEA">
        <w:rPr>
          <w:rFonts w:cstheme="minorHAnsi"/>
          <w:sz w:val="24"/>
          <w:szCs w:val="24"/>
        </w:rPr>
        <w:t xml:space="preserve">. </w:t>
      </w:r>
    </w:p>
    <w:p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Ug</w:t>
      </w:r>
      <w:r w:rsidR="002E7387" w:rsidRPr="00F46EEA">
        <w:rPr>
          <w:rFonts w:cstheme="minorHAnsi"/>
          <w:sz w:val="24"/>
          <w:szCs w:val="24"/>
        </w:rPr>
        <w:t xml:space="preserve">ovor se zaključuje u roku (5) dana </w:t>
      </w:r>
      <w:r w:rsidR="0063248D" w:rsidRPr="00F46EEA">
        <w:rPr>
          <w:rFonts w:cstheme="minorHAnsi"/>
          <w:sz w:val="24"/>
          <w:szCs w:val="24"/>
        </w:rPr>
        <w:t xml:space="preserve"> donošenja Odluke o dodjeli financijskih sredstava.</w:t>
      </w:r>
    </w:p>
    <w:p w:rsidR="0063248D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Potpisivanjem Ugovora odabrani prijavitelji postaju korisnici financijske potpore. </w:t>
      </w:r>
    </w:p>
    <w:p w:rsidR="009C314B" w:rsidRPr="00F46EEA" w:rsidRDefault="009C314B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</w:t>
      </w:r>
      <w:r w:rsidR="00324277" w:rsidRPr="00F46EEA">
        <w:rPr>
          <w:rFonts w:cstheme="minorHAnsi"/>
          <w:sz w:val="24"/>
          <w:szCs w:val="24"/>
        </w:rPr>
        <w:t>govorom o sufinanciranju utvrđuje se:</w:t>
      </w:r>
    </w:p>
    <w:p w:rsidR="009C314B" w:rsidRPr="00F46EEA" w:rsidRDefault="0063248D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iznos financiranja/ sufinanciranja programa ili projekta</w:t>
      </w:r>
    </w:p>
    <w:p w:rsidR="00D30B13" w:rsidRPr="00F46EEA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način i rokovi isplate financijske potpore</w:t>
      </w:r>
    </w:p>
    <w:p w:rsidR="009C314B" w:rsidRPr="00F46EEA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>način podnošenja izvješća o utrošenim sredstvima od strane korisnika</w:t>
      </w:r>
    </w:p>
    <w:p w:rsidR="009C314B" w:rsidRPr="00F46EEA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rokovi za pojedine obveze korisnika </w:t>
      </w:r>
    </w:p>
    <w:p w:rsidR="009C314B" w:rsidRPr="00F46EEA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način provedbe nadzora i kontrole namjenskog korištenja sredstava</w:t>
      </w:r>
    </w:p>
    <w:p w:rsidR="00D30B13" w:rsidRPr="00F46EEA" w:rsidRDefault="00324277" w:rsidP="00D30B13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uvjeti pod kojima je korisnik dužan izvršiti povrat sreds</w:t>
      </w:r>
      <w:r w:rsidR="00D30B13" w:rsidRPr="00F46EEA">
        <w:rPr>
          <w:rFonts w:cstheme="minorHAnsi"/>
          <w:sz w:val="24"/>
          <w:szCs w:val="24"/>
        </w:rPr>
        <w:t xml:space="preserve">tava u proračun </w:t>
      </w:r>
      <w:r w:rsidRPr="00F46EEA">
        <w:rPr>
          <w:rFonts w:cstheme="minorHAnsi"/>
          <w:sz w:val="24"/>
          <w:szCs w:val="24"/>
        </w:rPr>
        <w:t xml:space="preserve">i druge odredbe. </w:t>
      </w:r>
    </w:p>
    <w:p w:rsidR="00D30B13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Korisnik financijske potpore Ugovorom se utvrđuje kao isključivo odgovoran za provedbu sufinanciranog programa. </w:t>
      </w:r>
    </w:p>
    <w:p w:rsidR="000E09E0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</w:t>
      </w:r>
      <w:r w:rsidR="00E21C6A" w:rsidRPr="00F46EEA">
        <w:rPr>
          <w:rFonts w:cstheme="minorHAnsi"/>
          <w:sz w:val="24"/>
          <w:szCs w:val="24"/>
        </w:rPr>
        <w:t>razac</w:t>
      </w:r>
      <w:r w:rsidR="00880AE9" w:rsidRPr="00F46EEA">
        <w:rPr>
          <w:rFonts w:cstheme="minorHAnsi"/>
          <w:sz w:val="24"/>
          <w:szCs w:val="24"/>
        </w:rPr>
        <w:t xml:space="preserve"> ugovora o financiranju/sufinanciranju</w:t>
      </w:r>
      <w:r w:rsidRPr="00F46EEA">
        <w:rPr>
          <w:rFonts w:cstheme="minorHAnsi"/>
          <w:sz w:val="24"/>
          <w:szCs w:val="24"/>
        </w:rPr>
        <w:t xml:space="preserve"> </w:t>
      </w:r>
      <w:r w:rsidR="00880AE9" w:rsidRPr="00F46EEA">
        <w:rPr>
          <w:rFonts w:cstheme="minorHAnsi"/>
          <w:sz w:val="24"/>
          <w:szCs w:val="24"/>
        </w:rPr>
        <w:t xml:space="preserve">sastavni je dio dokumentacije javnog poziva i objavljen </w:t>
      </w:r>
      <w:r w:rsidR="00F15E40" w:rsidRPr="00F46EEA">
        <w:rPr>
          <w:rFonts w:cstheme="minorHAnsi"/>
          <w:sz w:val="24"/>
          <w:szCs w:val="24"/>
        </w:rPr>
        <w:t>je s ostalim obrascima na mrežnoj stranici</w:t>
      </w:r>
      <w:r w:rsidR="00880AE9" w:rsidRPr="00F46EEA">
        <w:rPr>
          <w:rFonts w:cstheme="minorHAnsi"/>
          <w:sz w:val="24"/>
          <w:szCs w:val="24"/>
        </w:rPr>
        <w:t xml:space="preserve"> Grada Novske. </w:t>
      </w:r>
    </w:p>
    <w:p w:rsidR="00BA07A1" w:rsidRPr="00F46EEA" w:rsidRDefault="00922198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5</w:t>
      </w:r>
      <w:r w:rsidR="00E7593E" w:rsidRPr="00F46EEA">
        <w:rPr>
          <w:rFonts w:cstheme="minorHAnsi"/>
          <w:b/>
          <w:sz w:val="28"/>
          <w:szCs w:val="28"/>
        </w:rPr>
        <w:t>.2</w:t>
      </w:r>
      <w:r w:rsidR="009479A3" w:rsidRPr="00F46EEA">
        <w:rPr>
          <w:rFonts w:cstheme="minorHAnsi"/>
          <w:b/>
          <w:sz w:val="28"/>
          <w:szCs w:val="28"/>
        </w:rPr>
        <w:t>.  Model</w:t>
      </w:r>
      <w:r w:rsidR="00BA07A1" w:rsidRPr="00F46EEA">
        <w:rPr>
          <w:rFonts w:cstheme="minorHAnsi"/>
          <w:b/>
          <w:sz w:val="28"/>
          <w:szCs w:val="28"/>
        </w:rPr>
        <w:t xml:space="preserve"> i uvjeti financiranja</w:t>
      </w:r>
    </w:p>
    <w:p w:rsidR="005C1626" w:rsidRPr="00F46EEA" w:rsidRDefault="00407723" w:rsidP="009479A3">
      <w:pPr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Korisniku </w:t>
      </w:r>
      <w:r w:rsidR="00CD1D8F" w:rsidRPr="00F46EEA">
        <w:rPr>
          <w:rFonts w:cstheme="minorHAnsi"/>
          <w:sz w:val="24"/>
          <w:szCs w:val="24"/>
        </w:rPr>
        <w:t xml:space="preserve"> će s</w:t>
      </w:r>
      <w:r w:rsidR="009479A3" w:rsidRPr="00F46EEA">
        <w:rPr>
          <w:rFonts w:cstheme="minorHAnsi"/>
          <w:sz w:val="24"/>
          <w:szCs w:val="24"/>
        </w:rPr>
        <w:t xml:space="preserve"> temeljem zaključenog ugovora </w:t>
      </w:r>
      <w:r w:rsidR="00CD1D8F" w:rsidRPr="00F46EEA">
        <w:rPr>
          <w:rFonts w:cstheme="minorHAnsi"/>
          <w:sz w:val="24"/>
          <w:szCs w:val="24"/>
        </w:rPr>
        <w:t xml:space="preserve"> isplatiti</w:t>
      </w:r>
      <w:r w:rsidR="00404F89" w:rsidRPr="00F46EEA">
        <w:rPr>
          <w:rFonts w:cstheme="minorHAnsi"/>
          <w:sz w:val="24"/>
          <w:szCs w:val="24"/>
        </w:rPr>
        <w:t xml:space="preserve"> </w:t>
      </w:r>
      <w:r w:rsidR="003B7766" w:rsidRPr="00F46EEA">
        <w:rPr>
          <w:rFonts w:cstheme="minorHAnsi"/>
          <w:sz w:val="24"/>
          <w:szCs w:val="24"/>
        </w:rPr>
        <w:t>100%</w:t>
      </w:r>
      <w:r w:rsidR="00404F89" w:rsidRPr="00F46EEA">
        <w:rPr>
          <w:rFonts w:cstheme="minorHAnsi"/>
          <w:sz w:val="24"/>
          <w:szCs w:val="24"/>
        </w:rPr>
        <w:t xml:space="preserve"> iznos </w:t>
      </w:r>
      <w:r w:rsidR="003B7766" w:rsidRPr="00F46EEA">
        <w:rPr>
          <w:rFonts w:cstheme="minorHAnsi"/>
          <w:sz w:val="24"/>
          <w:szCs w:val="24"/>
        </w:rPr>
        <w:t xml:space="preserve"> ugovorenih sredstava</w:t>
      </w:r>
      <w:r w:rsidR="00CD1D8F" w:rsidRPr="00F46EEA">
        <w:rPr>
          <w:rFonts w:cstheme="minorHAnsi"/>
          <w:sz w:val="24"/>
          <w:szCs w:val="24"/>
        </w:rPr>
        <w:t>,</w:t>
      </w:r>
      <w:r w:rsidRPr="00F46EEA">
        <w:rPr>
          <w:rFonts w:cstheme="minorHAnsi"/>
          <w:sz w:val="24"/>
          <w:szCs w:val="24"/>
        </w:rPr>
        <w:t xml:space="preserve"> nakon što</w:t>
      </w:r>
      <w:r w:rsidR="005C1626" w:rsidRPr="00F46EEA">
        <w:rPr>
          <w:rFonts w:cstheme="minorHAnsi"/>
          <w:sz w:val="24"/>
          <w:szCs w:val="24"/>
        </w:rPr>
        <w:t xml:space="preserve"> dostavi zahtjev za isplatu</w:t>
      </w:r>
      <w:r w:rsidR="00747356" w:rsidRPr="00F46EEA">
        <w:rPr>
          <w:rFonts w:cstheme="minorHAnsi"/>
          <w:sz w:val="24"/>
          <w:szCs w:val="24"/>
        </w:rPr>
        <w:t xml:space="preserve"> sredstava.</w:t>
      </w:r>
    </w:p>
    <w:p w:rsidR="00BA07A1" w:rsidRPr="00F46EEA" w:rsidRDefault="00922198" w:rsidP="00F976F6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6</w:t>
      </w:r>
      <w:r w:rsidR="00F976F6" w:rsidRPr="00F46EEA">
        <w:rPr>
          <w:rFonts w:cstheme="minorHAnsi"/>
          <w:b/>
          <w:sz w:val="28"/>
          <w:szCs w:val="28"/>
        </w:rPr>
        <w:t>. PRAĆENJE PROVODBE PROGRAMA I NAMJENSKOG KORIŠTENJA SREDSTAVA</w:t>
      </w:r>
    </w:p>
    <w:p w:rsidR="000E09E0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Korisnik je dužan voditi preciznu evidenciju svih računa nastalih tijekom provedbe programa. </w:t>
      </w:r>
    </w:p>
    <w:p w:rsidR="002E7387" w:rsidRPr="00F46EEA" w:rsidRDefault="002E7387" w:rsidP="001E0DC8">
      <w:pPr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Korisnik je dužan dostaviti završno programsko i financijsko izvješće o namjenskom korištenju sredstava u roku 60 dana od dana završetka projekta. </w:t>
      </w:r>
    </w:p>
    <w:p w:rsidR="00E21C6A" w:rsidRPr="00F46EEA" w:rsidRDefault="00612C1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Grad Novska</w:t>
      </w:r>
      <w:r w:rsidR="00324277" w:rsidRPr="00F46EEA">
        <w:rPr>
          <w:rFonts w:cstheme="minorHAnsi"/>
          <w:sz w:val="24"/>
          <w:szCs w:val="24"/>
        </w:rPr>
        <w:t xml:space="preserve"> ima pravo provesti kontrolu provedbe programa na licu mjesta kod korisnika, tijekom koje je korisnik dužan</w:t>
      </w:r>
      <w:r w:rsidRPr="00F46EEA">
        <w:rPr>
          <w:rFonts w:cstheme="minorHAnsi"/>
          <w:sz w:val="24"/>
          <w:szCs w:val="24"/>
        </w:rPr>
        <w:t xml:space="preserve"> predstavnicima Grada Novske</w:t>
      </w:r>
      <w:r w:rsidR="00324277" w:rsidRPr="00F46EEA">
        <w:rPr>
          <w:rFonts w:cstheme="minorHAnsi"/>
          <w:sz w:val="24"/>
          <w:szCs w:val="24"/>
        </w:rPr>
        <w:t xml:space="preserve"> predočiti sve račune, računovodstvenu dokumentaciju i ostale prateće dokumente relevantne za financiranje programa. Kontrolu na licu mjes</w:t>
      </w:r>
      <w:r w:rsidRPr="00F46EEA">
        <w:rPr>
          <w:rFonts w:cstheme="minorHAnsi"/>
          <w:sz w:val="24"/>
          <w:szCs w:val="24"/>
        </w:rPr>
        <w:t>ta kod korisnika Grad  Novska</w:t>
      </w:r>
      <w:r w:rsidR="00324277" w:rsidRPr="00F46EEA">
        <w:rPr>
          <w:rFonts w:cstheme="minorHAnsi"/>
          <w:sz w:val="24"/>
          <w:szCs w:val="24"/>
        </w:rPr>
        <w:t xml:space="preserve"> može obaviti tijekom provedbe ili unutar godinu dana nakon završetka provedbe programa. </w:t>
      </w:r>
    </w:p>
    <w:p w:rsidR="009506FF" w:rsidRPr="00F46EEA" w:rsidRDefault="00922198" w:rsidP="00360DBD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7</w:t>
      </w:r>
      <w:r w:rsidR="009506FF" w:rsidRPr="00F46EEA">
        <w:rPr>
          <w:rFonts w:cstheme="minorHAnsi"/>
          <w:b/>
          <w:sz w:val="28"/>
          <w:szCs w:val="28"/>
        </w:rPr>
        <w:t>. OSTALE OBVEZE KORISNIKA</w:t>
      </w:r>
    </w:p>
    <w:p w:rsidR="00612C12" w:rsidRPr="00F46EEA" w:rsidRDefault="0000766B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7</w:t>
      </w:r>
      <w:r w:rsidR="009506FF" w:rsidRPr="00F46EEA">
        <w:rPr>
          <w:rFonts w:cstheme="minorHAnsi"/>
          <w:b/>
          <w:sz w:val="28"/>
          <w:szCs w:val="28"/>
        </w:rPr>
        <w:t>.1</w:t>
      </w:r>
      <w:r w:rsidR="00C85253" w:rsidRPr="00F46EEA">
        <w:rPr>
          <w:rFonts w:cstheme="minorHAnsi"/>
          <w:b/>
          <w:sz w:val="28"/>
          <w:szCs w:val="28"/>
        </w:rPr>
        <w:t xml:space="preserve">. </w:t>
      </w:r>
      <w:r w:rsidR="009506FF" w:rsidRPr="00F46EEA">
        <w:rPr>
          <w:rFonts w:cstheme="minorHAnsi"/>
          <w:b/>
          <w:sz w:val="28"/>
          <w:szCs w:val="28"/>
        </w:rPr>
        <w:t>Javnost i v</w:t>
      </w:r>
      <w:r w:rsidR="00324277" w:rsidRPr="00F46EEA">
        <w:rPr>
          <w:rFonts w:cstheme="minorHAnsi"/>
          <w:b/>
          <w:sz w:val="28"/>
          <w:szCs w:val="28"/>
        </w:rPr>
        <w:t>idljivost</w:t>
      </w:r>
      <w:r w:rsidR="009506FF" w:rsidRPr="00F46EEA">
        <w:rPr>
          <w:rFonts w:cstheme="minorHAnsi"/>
          <w:b/>
          <w:sz w:val="28"/>
          <w:szCs w:val="28"/>
        </w:rPr>
        <w:t xml:space="preserve">  programa/projekta, te </w:t>
      </w:r>
      <w:r w:rsidR="00324277" w:rsidRPr="00F46EEA">
        <w:rPr>
          <w:rFonts w:cstheme="minorHAnsi"/>
          <w:b/>
          <w:sz w:val="28"/>
          <w:szCs w:val="28"/>
        </w:rPr>
        <w:t>obveza isticanja vizual</w:t>
      </w:r>
      <w:r w:rsidR="00941E9A" w:rsidRPr="00F46EEA">
        <w:rPr>
          <w:rFonts w:cstheme="minorHAnsi"/>
          <w:b/>
          <w:sz w:val="28"/>
          <w:szCs w:val="28"/>
        </w:rPr>
        <w:t>nog identiteta Grada Novske</w:t>
      </w:r>
    </w:p>
    <w:p w:rsidR="009506FF" w:rsidRPr="00F46EEA" w:rsidRDefault="00324277" w:rsidP="00360DBD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Korisnik je dužan u svim obavijestima prema krajnjim korisnicima programa i u svim kontaktima s medijima</w:t>
      </w:r>
      <w:r w:rsidR="009506FF" w:rsidRPr="00F46EEA">
        <w:rPr>
          <w:rFonts w:cstheme="minorHAnsi"/>
          <w:sz w:val="24"/>
          <w:szCs w:val="24"/>
        </w:rPr>
        <w:t xml:space="preserve"> i publikacijama</w:t>
      </w:r>
      <w:r w:rsidRPr="00F46EEA">
        <w:rPr>
          <w:rFonts w:cstheme="minorHAnsi"/>
          <w:sz w:val="24"/>
          <w:szCs w:val="24"/>
        </w:rPr>
        <w:t xml:space="preserve"> navesti da je program sufinanc</w:t>
      </w:r>
      <w:r w:rsidR="00941E9A" w:rsidRPr="00F46EEA">
        <w:rPr>
          <w:rFonts w:cstheme="minorHAnsi"/>
          <w:sz w:val="24"/>
          <w:szCs w:val="24"/>
        </w:rPr>
        <w:t>iran sredstvima Grada Novske</w:t>
      </w:r>
      <w:r w:rsidRPr="00F46EEA">
        <w:rPr>
          <w:rFonts w:cstheme="minorHAnsi"/>
          <w:sz w:val="24"/>
          <w:szCs w:val="24"/>
        </w:rPr>
        <w:t xml:space="preserve">. </w:t>
      </w:r>
    </w:p>
    <w:p w:rsidR="00BA07A1" w:rsidRPr="00F46EEA" w:rsidRDefault="0000766B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7</w:t>
      </w:r>
      <w:r w:rsidR="009506FF" w:rsidRPr="00F46EEA">
        <w:rPr>
          <w:rFonts w:cstheme="minorHAnsi"/>
          <w:b/>
          <w:sz w:val="28"/>
          <w:szCs w:val="28"/>
        </w:rPr>
        <w:t>.2</w:t>
      </w:r>
      <w:r w:rsidR="00BA07A1" w:rsidRPr="00F46EEA">
        <w:rPr>
          <w:rFonts w:cstheme="minorHAnsi"/>
          <w:b/>
          <w:sz w:val="28"/>
          <w:szCs w:val="28"/>
        </w:rPr>
        <w:t>. Posebne obveze za korisnike financiranja</w:t>
      </w:r>
    </w:p>
    <w:p w:rsidR="0069591B" w:rsidRDefault="0069591B" w:rsidP="0069591B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Grad može obustaviti  isplatu sredstava, raskinuti ugovor o financiranju s korisnikom ili ga on</w:t>
      </w:r>
      <w:r>
        <w:rPr>
          <w:rFonts w:eastAsia="Times New Roman" w:cstheme="minorHAnsi"/>
          <w:sz w:val="24"/>
          <w:szCs w:val="24"/>
          <w:lang w:eastAsia="hr-HR"/>
        </w:rPr>
        <w:t>emogućiti da se javi na J</w:t>
      </w:r>
      <w:r w:rsidRPr="00221A7F">
        <w:rPr>
          <w:rFonts w:eastAsia="Times New Roman" w:cstheme="minorHAnsi"/>
          <w:sz w:val="24"/>
          <w:szCs w:val="24"/>
          <w:lang w:eastAsia="hr-HR"/>
        </w:rPr>
        <w:t>avni poziv za financiranje u narednoj godini u  slučajevima predviđenim općim ili posebnim uvjetima Ugovora.</w:t>
      </w:r>
    </w:p>
    <w:p w:rsidR="00497345" w:rsidRDefault="00497345" w:rsidP="0069591B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497345" w:rsidRDefault="00497345" w:rsidP="0069591B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497345" w:rsidRPr="00221A7F" w:rsidRDefault="00497345" w:rsidP="0069591B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360DBD" w:rsidRPr="00F46EEA" w:rsidRDefault="00360DBD" w:rsidP="00C91B1E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A6710" w:rsidRPr="00F46EEA" w:rsidRDefault="00922198" w:rsidP="00360DBD">
      <w:pPr>
        <w:shd w:val="clear" w:color="auto" w:fill="BDD6EE" w:themeFill="accent1" w:themeFillTint="66"/>
        <w:spacing w:line="240" w:lineRule="auto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lastRenderedPageBreak/>
        <w:t>8</w:t>
      </w:r>
      <w:r w:rsidR="00324277" w:rsidRPr="00F46EEA">
        <w:rPr>
          <w:rFonts w:cstheme="minorHAnsi"/>
          <w:b/>
          <w:sz w:val="28"/>
          <w:szCs w:val="28"/>
        </w:rPr>
        <w:t xml:space="preserve">. </w:t>
      </w:r>
      <w:r w:rsidR="002F4763" w:rsidRPr="00F46EEA">
        <w:rPr>
          <w:rFonts w:cstheme="minorHAnsi"/>
          <w:b/>
          <w:sz w:val="28"/>
          <w:szCs w:val="28"/>
        </w:rPr>
        <w:t xml:space="preserve">DOKUMENTACIJA I  </w:t>
      </w:r>
      <w:r w:rsidR="00B41C67" w:rsidRPr="00F46EEA">
        <w:rPr>
          <w:rFonts w:cstheme="minorHAnsi"/>
          <w:b/>
          <w:sz w:val="28"/>
          <w:szCs w:val="28"/>
        </w:rPr>
        <w:t>INDIK</w:t>
      </w:r>
      <w:r w:rsidR="002F4763" w:rsidRPr="00F46EEA">
        <w:rPr>
          <w:rFonts w:cstheme="minorHAnsi"/>
          <w:b/>
          <w:sz w:val="28"/>
          <w:szCs w:val="28"/>
        </w:rPr>
        <w:t xml:space="preserve">ATIVNI KALENDAR JAVNOG POZIVA </w:t>
      </w:r>
    </w:p>
    <w:p w:rsidR="004C5F24" w:rsidRPr="00F46EEA" w:rsidRDefault="004C5F24" w:rsidP="004C5F24">
      <w:pPr>
        <w:shd w:val="clear" w:color="auto" w:fill="FFFFFF" w:themeFill="background1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</w:p>
    <w:p w:rsidR="00360DBD" w:rsidRPr="00F46EEA" w:rsidRDefault="0000766B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  <w:r w:rsidRPr="00F46EEA">
        <w:rPr>
          <w:rFonts w:eastAsia="Times New Roman" w:cstheme="minorHAnsi"/>
          <w:b/>
          <w:noProof/>
          <w:snapToGrid w:val="0"/>
          <w:sz w:val="28"/>
          <w:szCs w:val="28"/>
        </w:rPr>
        <w:t>8</w:t>
      </w:r>
      <w:r w:rsidR="00360DBD" w:rsidRPr="00F46EEA">
        <w:rPr>
          <w:rFonts w:eastAsia="Times New Roman" w:cstheme="minorHAnsi"/>
          <w:b/>
          <w:noProof/>
          <w:snapToGrid w:val="0"/>
          <w:sz w:val="28"/>
          <w:szCs w:val="28"/>
        </w:rPr>
        <w:t>.1. Dokumentacija javnog poziva</w:t>
      </w:r>
    </w:p>
    <w:p w:rsidR="00B41C67" w:rsidRPr="00F46EEA" w:rsidRDefault="00324277" w:rsidP="00B41C67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</w:t>
      </w:r>
      <w:r w:rsidR="00B41C67" w:rsidRPr="00F46EEA">
        <w:rPr>
          <w:rFonts w:cstheme="minorHAnsi"/>
          <w:sz w:val="24"/>
          <w:szCs w:val="24"/>
        </w:rPr>
        <w:t xml:space="preserve"> mrežnim </w:t>
      </w:r>
      <w:r w:rsidR="00941E9A" w:rsidRPr="00F46EEA">
        <w:rPr>
          <w:rFonts w:cstheme="minorHAnsi"/>
          <w:sz w:val="24"/>
          <w:szCs w:val="24"/>
        </w:rPr>
        <w:t xml:space="preserve"> stranicama Grada Novske</w:t>
      </w:r>
      <w:r w:rsidRPr="00F46EEA">
        <w:rPr>
          <w:rFonts w:cstheme="minorHAnsi"/>
          <w:sz w:val="24"/>
          <w:szCs w:val="24"/>
        </w:rPr>
        <w:t xml:space="preserve"> objavljeni su sljedeći dokumenti koji čine sast</w:t>
      </w:r>
      <w:r w:rsidR="00B41C67" w:rsidRPr="00F46EEA">
        <w:rPr>
          <w:rFonts w:cstheme="minorHAnsi"/>
          <w:sz w:val="24"/>
          <w:szCs w:val="24"/>
        </w:rPr>
        <w:t xml:space="preserve">avni dio dokumentacije ovog </w:t>
      </w:r>
      <w:r w:rsidR="00B17E07" w:rsidRPr="00F46EEA">
        <w:rPr>
          <w:rFonts w:cstheme="minorHAnsi"/>
          <w:sz w:val="24"/>
          <w:szCs w:val="24"/>
        </w:rPr>
        <w:t>j</w:t>
      </w:r>
      <w:r w:rsidR="00B41C67" w:rsidRPr="00F46EEA">
        <w:rPr>
          <w:rFonts w:cstheme="minorHAnsi"/>
          <w:sz w:val="24"/>
          <w:szCs w:val="24"/>
        </w:rPr>
        <w:t xml:space="preserve">avnog poziva i to: </w:t>
      </w:r>
    </w:p>
    <w:p w:rsidR="000E09E0" w:rsidRPr="00F46EEA" w:rsidRDefault="00324277" w:rsidP="00347024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Upute za prijavitelje </w:t>
      </w:r>
    </w:p>
    <w:p w:rsidR="000E09E0" w:rsidRPr="00F46EEA" w:rsidRDefault="0032427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Obra</w:t>
      </w:r>
      <w:r w:rsidR="00B17E07" w:rsidRPr="00F46EEA">
        <w:rPr>
          <w:rFonts w:cstheme="minorHAnsi"/>
          <w:sz w:val="24"/>
          <w:szCs w:val="24"/>
        </w:rPr>
        <w:t>zac 1</w:t>
      </w:r>
      <w:r w:rsidR="00B41C67" w:rsidRPr="00F46EEA">
        <w:rPr>
          <w:rFonts w:cstheme="minorHAnsi"/>
          <w:sz w:val="24"/>
          <w:szCs w:val="24"/>
        </w:rPr>
        <w:t xml:space="preserve"> </w:t>
      </w:r>
      <w:r w:rsidR="002F4763" w:rsidRPr="00F46EEA">
        <w:rPr>
          <w:rFonts w:cstheme="minorHAnsi"/>
          <w:sz w:val="24"/>
          <w:szCs w:val="24"/>
        </w:rPr>
        <w:t>-</w:t>
      </w:r>
      <w:r w:rsidR="00B41C67" w:rsidRPr="00F46EEA">
        <w:rPr>
          <w:rFonts w:cstheme="minorHAnsi"/>
          <w:sz w:val="24"/>
          <w:szCs w:val="24"/>
        </w:rPr>
        <w:t xml:space="preserve"> </w:t>
      </w:r>
      <w:r w:rsidR="002F4763" w:rsidRPr="00F46EEA">
        <w:rPr>
          <w:rFonts w:cstheme="minorHAnsi"/>
          <w:sz w:val="24"/>
          <w:szCs w:val="24"/>
        </w:rPr>
        <w:t xml:space="preserve"> </w:t>
      </w:r>
      <w:r w:rsidR="00B41C67" w:rsidRPr="00F46EEA">
        <w:rPr>
          <w:rFonts w:cstheme="minorHAnsi"/>
          <w:sz w:val="24"/>
          <w:szCs w:val="24"/>
        </w:rPr>
        <w:t>OPIS PROGRAMA/ PROJEKTA</w:t>
      </w:r>
    </w:p>
    <w:p w:rsidR="000E09E0" w:rsidRPr="00F46EEA" w:rsidRDefault="00B41C67" w:rsidP="00936D49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Obrazac </w:t>
      </w:r>
      <w:r w:rsidR="00B17E07" w:rsidRPr="00F46EEA">
        <w:rPr>
          <w:rFonts w:cstheme="minorHAnsi"/>
          <w:sz w:val="24"/>
          <w:szCs w:val="24"/>
        </w:rPr>
        <w:t>2</w:t>
      </w:r>
      <w:r w:rsidRPr="00F46EEA">
        <w:rPr>
          <w:rFonts w:cstheme="minorHAnsi"/>
          <w:sz w:val="24"/>
          <w:szCs w:val="24"/>
        </w:rPr>
        <w:t xml:space="preserve"> -  OBRAZAC PRORAČUNA PROJEKTA</w:t>
      </w:r>
    </w:p>
    <w:p w:rsidR="00451E59" w:rsidRPr="00F46EEA" w:rsidRDefault="00451E59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</w:t>
      </w:r>
      <w:r w:rsidR="00936D49" w:rsidRPr="00F46EEA">
        <w:rPr>
          <w:rFonts w:cstheme="minorHAnsi"/>
          <w:sz w:val="24"/>
          <w:szCs w:val="24"/>
        </w:rPr>
        <w:t>brazac 3</w:t>
      </w:r>
      <w:r w:rsidRPr="00F46EEA">
        <w:rPr>
          <w:rFonts w:cstheme="minorHAnsi"/>
          <w:sz w:val="24"/>
          <w:szCs w:val="24"/>
        </w:rPr>
        <w:t xml:space="preserve"> – Izjava o nepostojanju dvostrukog financiranja</w:t>
      </w:r>
    </w:p>
    <w:p w:rsidR="006E6E4A" w:rsidRPr="00F46EEA" w:rsidRDefault="00936D49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Obrazac 4</w:t>
      </w:r>
      <w:r w:rsidR="006E6E4A" w:rsidRPr="00F46EEA">
        <w:rPr>
          <w:rFonts w:cstheme="minorHAnsi"/>
          <w:sz w:val="24"/>
          <w:szCs w:val="24"/>
        </w:rPr>
        <w:t xml:space="preserve"> – Ugovor o financiranju s općim uvjetima koji se primjenjuju </w:t>
      </w:r>
    </w:p>
    <w:p w:rsidR="0098180C" w:rsidRPr="00F46EEA" w:rsidRDefault="0098180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Obrazac 5 -  Opisni izvještaj projekta</w:t>
      </w:r>
    </w:p>
    <w:p w:rsidR="0098180C" w:rsidRPr="00F46EEA" w:rsidRDefault="0098180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Obrazac 6. – Financijski izvještaj projekta</w:t>
      </w:r>
    </w:p>
    <w:p w:rsidR="0098180C" w:rsidRPr="00F46EEA" w:rsidRDefault="0098180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Obrazac 7. –</w:t>
      </w:r>
      <w:r w:rsidR="0053767A" w:rsidRPr="00F46EEA">
        <w:rPr>
          <w:rFonts w:cstheme="minorHAnsi"/>
          <w:sz w:val="24"/>
          <w:szCs w:val="24"/>
        </w:rPr>
        <w:t xml:space="preserve"> Zahtjev za isplatu</w:t>
      </w:r>
      <w:r w:rsidR="00C91AC0" w:rsidRPr="00F46EEA">
        <w:rPr>
          <w:rFonts w:cstheme="minorHAnsi"/>
          <w:sz w:val="24"/>
          <w:szCs w:val="24"/>
        </w:rPr>
        <w:t xml:space="preserve"> sredstava</w:t>
      </w:r>
    </w:p>
    <w:p w:rsidR="00C91AC0" w:rsidRPr="00F46EEA" w:rsidRDefault="00C91AC0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Izjava o partnerstvu</w:t>
      </w:r>
    </w:p>
    <w:p w:rsidR="000E09E0" w:rsidRPr="00F46EEA" w:rsidRDefault="001E0DC8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Kriteriji </w:t>
      </w:r>
      <w:r w:rsidR="00B41C67" w:rsidRPr="00F46EEA">
        <w:rPr>
          <w:rFonts w:cstheme="minorHAnsi"/>
          <w:sz w:val="24"/>
          <w:szCs w:val="24"/>
        </w:rPr>
        <w:t xml:space="preserve"> </w:t>
      </w:r>
      <w:r w:rsidR="002F4763" w:rsidRPr="00F46EEA">
        <w:rPr>
          <w:rFonts w:cstheme="minorHAnsi"/>
          <w:sz w:val="24"/>
          <w:szCs w:val="24"/>
        </w:rPr>
        <w:t xml:space="preserve">-  </w:t>
      </w:r>
      <w:r w:rsidRPr="00F46EEA">
        <w:rPr>
          <w:rFonts w:cstheme="minorHAnsi"/>
          <w:sz w:val="24"/>
          <w:szCs w:val="24"/>
        </w:rPr>
        <w:t>Obilježavanje manifestacije „Bljesak“</w:t>
      </w:r>
    </w:p>
    <w:p w:rsidR="000E09E0" w:rsidRPr="00F46EEA" w:rsidRDefault="00B41C67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Pravilnik o financiranju programa i projekata od interesa za opće dobro koje provode udruge na području Grada Novske            </w:t>
      </w:r>
    </w:p>
    <w:p w:rsidR="00F455E1" w:rsidRPr="00F46EEA" w:rsidRDefault="000E09E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 Prijaviteljima se </w:t>
      </w:r>
      <w:r w:rsidR="00324277" w:rsidRPr="00F46EEA">
        <w:rPr>
          <w:rFonts w:cstheme="minorHAnsi"/>
          <w:sz w:val="24"/>
          <w:szCs w:val="24"/>
        </w:rPr>
        <w:t xml:space="preserve"> savjetuje da prije prijave pažljivo p</w:t>
      </w:r>
      <w:r w:rsidR="002F4763" w:rsidRPr="00F46EEA">
        <w:rPr>
          <w:rFonts w:cstheme="minorHAnsi"/>
          <w:sz w:val="24"/>
          <w:szCs w:val="24"/>
        </w:rPr>
        <w:t>r</w:t>
      </w:r>
      <w:r w:rsidR="00324277" w:rsidRPr="00F46EEA">
        <w:rPr>
          <w:rFonts w:cstheme="minorHAnsi"/>
          <w:sz w:val="24"/>
          <w:szCs w:val="24"/>
        </w:rPr>
        <w:t>ouče sve dokumente i obrasce koji čine sastav</w:t>
      </w:r>
      <w:r w:rsidR="002F4763" w:rsidRPr="00F46EEA">
        <w:rPr>
          <w:rFonts w:cstheme="minorHAnsi"/>
          <w:sz w:val="24"/>
          <w:szCs w:val="24"/>
        </w:rPr>
        <w:t>ni dio dokumentacije javnog poziva kako bi mogli na ispravan način izvršiti prijavu.</w:t>
      </w:r>
    </w:p>
    <w:p w:rsidR="00F455E1" w:rsidRPr="00F46EEA" w:rsidRDefault="00F455E1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06324" w:rsidRPr="00F46EEA" w:rsidRDefault="00306324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4C5F24" w:rsidRPr="00F46EEA" w:rsidRDefault="00186E3D" w:rsidP="004C5F24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  <w:r w:rsidRPr="00F46EEA">
        <w:rPr>
          <w:rFonts w:eastAsia="Times New Roman" w:cstheme="minorHAnsi"/>
          <w:b/>
          <w:noProof/>
          <w:snapToGrid w:val="0"/>
          <w:sz w:val="28"/>
          <w:szCs w:val="28"/>
        </w:rPr>
        <w:t>8</w:t>
      </w:r>
      <w:r w:rsidR="004C5F24" w:rsidRPr="00F46EEA">
        <w:rPr>
          <w:rFonts w:eastAsia="Times New Roman" w:cstheme="minorHAnsi"/>
          <w:b/>
          <w:noProof/>
          <w:snapToGrid w:val="0"/>
          <w:sz w:val="28"/>
          <w:szCs w:val="28"/>
        </w:rPr>
        <w:t>.2. Indikativ</w:t>
      </w:r>
      <w:r w:rsidR="00360DBD" w:rsidRPr="00F46EEA">
        <w:rPr>
          <w:rFonts w:eastAsia="Times New Roman" w:cstheme="minorHAnsi"/>
          <w:b/>
          <w:noProof/>
          <w:snapToGrid w:val="0"/>
          <w:sz w:val="28"/>
          <w:szCs w:val="28"/>
        </w:rPr>
        <w:t>ni kalendar javnog poziva</w:t>
      </w:r>
    </w:p>
    <w:p w:rsidR="004C5F24" w:rsidRPr="00F46EEA" w:rsidRDefault="004C5F24" w:rsidP="004C5F2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4C5F24" w:rsidRPr="00F46EEA" w:rsidTr="00360DBD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F46EEA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F46EEA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Datum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Objava poziva</w:t>
            </w:r>
          </w:p>
        </w:tc>
        <w:tc>
          <w:tcPr>
            <w:tcW w:w="2410" w:type="dxa"/>
          </w:tcPr>
          <w:p w:rsidR="004C5F24" w:rsidRPr="00F46EEA" w:rsidRDefault="00873B4F" w:rsidP="00873B4F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06</w:t>
            </w:r>
            <w:r w:rsidR="001E0DC8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.03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.2020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slanje prijava</w:t>
            </w:r>
          </w:p>
        </w:tc>
        <w:tc>
          <w:tcPr>
            <w:tcW w:w="2410" w:type="dxa"/>
          </w:tcPr>
          <w:p w:rsidR="004C5F24" w:rsidRPr="00F46EEA" w:rsidRDefault="00873B4F" w:rsidP="00D765BF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06</w:t>
            </w:r>
            <w:r w:rsidR="001E0DC8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.0</w:t>
            </w:r>
            <w:r w:rsidR="00D765B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4</w:t>
            </w:r>
            <w:r w:rsidR="00A200ED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20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slanje pitanja vezanih uz poziv</w:t>
            </w:r>
          </w:p>
        </w:tc>
        <w:tc>
          <w:tcPr>
            <w:tcW w:w="2410" w:type="dxa"/>
          </w:tcPr>
          <w:p w:rsidR="004C5F24" w:rsidRPr="00F46EEA" w:rsidRDefault="00D765BF" w:rsidP="00D765BF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01</w:t>
            </w:r>
            <w:r w:rsidR="001E0DC8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4</w:t>
            </w:r>
            <w:r w:rsidR="00A200ED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20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 xml:space="preserve">.             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upućivanje odgovora na pitanja vezana uz poziv</w:t>
            </w:r>
          </w:p>
        </w:tc>
        <w:tc>
          <w:tcPr>
            <w:tcW w:w="2410" w:type="dxa"/>
          </w:tcPr>
          <w:p w:rsidR="004C5F24" w:rsidRPr="00F46EEA" w:rsidRDefault="00D765BF" w:rsidP="00D765BF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02</w:t>
            </w:r>
            <w:r w:rsidR="001E0DC8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.04</w:t>
            </w:r>
            <w:r w:rsidR="00A200ED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20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 xml:space="preserve">.           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provjeru propisanih uvjeta poziva</w:t>
            </w:r>
          </w:p>
        </w:tc>
        <w:tc>
          <w:tcPr>
            <w:tcW w:w="2410" w:type="dxa"/>
          </w:tcPr>
          <w:p w:rsidR="004C5F24" w:rsidRPr="00F46EEA" w:rsidRDefault="00873B4F" w:rsidP="00873B4F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10</w:t>
            </w:r>
            <w:r w:rsidR="0081120A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.0</w:t>
            </w:r>
            <w:r w:rsidR="00D21D72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4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.2020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.*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:rsidR="004C5F24" w:rsidRPr="00F46EEA" w:rsidRDefault="00873B4F" w:rsidP="00873B4F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15</w:t>
            </w:r>
            <w:r w:rsidR="00C53557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.0</w:t>
            </w:r>
            <w:r w:rsidR="00D21D72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4</w:t>
            </w:r>
            <w:r w:rsidR="008E2648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2020</w:t>
            </w:r>
            <w:r w:rsidR="004C5F24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*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:rsidR="004C5F24" w:rsidRPr="00F46EEA" w:rsidRDefault="00BB4E6E" w:rsidP="00BB4E6E">
            <w:pPr>
              <w:spacing w:before="0" w:after="0" w:line="240" w:lineRule="auto"/>
              <w:jc w:val="both"/>
              <w:rPr>
                <w:rFonts w:eastAsia="Times New Roman" w:cstheme="minorHAnsi"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snapToGrid w:val="0"/>
                <w:sz w:val="22"/>
                <w:szCs w:val="22"/>
              </w:rPr>
              <w:t>16</w:t>
            </w:r>
            <w:r w:rsidR="004C5F24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C53557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0</w:t>
            </w:r>
            <w:r w:rsidR="00D21D72">
              <w:rPr>
                <w:rFonts w:eastAsia="Times New Roman" w:cstheme="minorHAnsi"/>
                <w:snapToGrid w:val="0"/>
                <w:sz w:val="22"/>
                <w:szCs w:val="22"/>
              </w:rPr>
              <w:t>4</w:t>
            </w:r>
            <w:r w:rsidR="008E2648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A200ED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20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20</w:t>
            </w:r>
            <w:r w:rsidR="004C5F24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.*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ugovaranje</w:t>
            </w:r>
          </w:p>
        </w:tc>
        <w:tc>
          <w:tcPr>
            <w:tcW w:w="2410" w:type="dxa"/>
          </w:tcPr>
          <w:p w:rsidR="004C5F24" w:rsidRPr="00F46EEA" w:rsidRDefault="00BB4E6E" w:rsidP="00BB4E6E">
            <w:pPr>
              <w:spacing w:before="0" w:after="0" w:line="240" w:lineRule="auto"/>
              <w:rPr>
                <w:rFonts w:eastAsia="Times New Roman" w:cstheme="minorHAnsi"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snapToGrid w:val="0"/>
                <w:sz w:val="22"/>
                <w:szCs w:val="22"/>
              </w:rPr>
              <w:t>17</w:t>
            </w:r>
            <w:r w:rsidR="00A200ED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.0</w:t>
            </w:r>
            <w:r w:rsidR="00D21D72">
              <w:rPr>
                <w:rFonts w:eastAsia="Times New Roman" w:cstheme="minorHAnsi"/>
                <w:snapToGrid w:val="0"/>
                <w:sz w:val="22"/>
                <w:szCs w:val="22"/>
              </w:rPr>
              <w:t>4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.2020</w:t>
            </w:r>
            <w:r w:rsidR="00C53557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.*</w:t>
            </w:r>
          </w:p>
        </w:tc>
      </w:tr>
    </w:tbl>
    <w:p w:rsidR="004C5F24" w:rsidRPr="00F46EEA" w:rsidRDefault="00A200ED" w:rsidP="004C5F24">
      <w:pPr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2"/>
          <w:szCs w:val="22"/>
        </w:rPr>
      </w:pPr>
      <w:r w:rsidRPr="00F46EEA">
        <w:rPr>
          <w:rFonts w:eastAsia="Times New Roman" w:cstheme="minorHAnsi"/>
          <w:snapToGrid w:val="0"/>
          <w:sz w:val="22"/>
          <w:szCs w:val="22"/>
        </w:rPr>
        <w:t xml:space="preserve">  </w:t>
      </w:r>
      <w:r w:rsidR="008E2648" w:rsidRPr="00F46EEA">
        <w:rPr>
          <w:rFonts w:eastAsia="Times New Roman" w:cstheme="minorHAnsi"/>
          <w:snapToGrid w:val="0"/>
          <w:sz w:val="22"/>
          <w:szCs w:val="22"/>
        </w:rPr>
        <w:t>Grad</w:t>
      </w:r>
      <w:r w:rsidR="004C5F24" w:rsidRPr="00F46EEA">
        <w:rPr>
          <w:rFonts w:eastAsia="Times New Roman" w:cstheme="minorHAnsi"/>
          <w:snapToGrid w:val="0"/>
          <w:sz w:val="22"/>
          <w:szCs w:val="22"/>
        </w:rPr>
        <w:t xml:space="preserve"> ima mogućnost ažuriranja ovog indikativnog kalendara. Termini  koji </w:t>
      </w:r>
      <w:r w:rsidR="008E2648" w:rsidRPr="00F46EEA">
        <w:rPr>
          <w:rFonts w:eastAsia="Times New Roman" w:cstheme="minorHAnsi"/>
          <w:snapToGrid w:val="0"/>
          <w:sz w:val="22"/>
          <w:szCs w:val="22"/>
        </w:rPr>
        <w:t xml:space="preserve">su </w:t>
      </w:r>
      <w:r w:rsidR="004C5F24" w:rsidRPr="00F46EEA">
        <w:rPr>
          <w:rFonts w:eastAsia="Times New Roman" w:cstheme="minorHAnsi"/>
          <w:snapToGrid w:val="0"/>
          <w:sz w:val="22"/>
          <w:szCs w:val="22"/>
        </w:rPr>
        <w:t xml:space="preserve">označeni zvjezdicom </w:t>
      </w:r>
      <w:r w:rsidRPr="00F46EEA">
        <w:rPr>
          <w:rFonts w:eastAsia="Times New Roman" w:cstheme="minorHAnsi"/>
          <w:snapToGrid w:val="0"/>
          <w:sz w:val="22"/>
          <w:szCs w:val="22"/>
        </w:rPr>
        <w:t xml:space="preserve">  </w:t>
      </w:r>
      <w:r w:rsidR="004C5F24" w:rsidRPr="00F46EEA">
        <w:rPr>
          <w:rFonts w:eastAsia="Times New Roman" w:cstheme="minorHAnsi"/>
          <w:snapToGrid w:val="0"/>
          <w:sz w:val="22"/>
          <w:szCs w:val="22"/>
        </w:rPr>
        <w:t xml:space="preserve">(*) su okvirni. </w:t>
      </w:r>
    </w:p>
    <w:p w:rsidR="00080D7D" w:rsidRPr="00F46EEA" w:rsidRDefault="00080D7D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080D7D" w:rsidRPr="00F46EE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49" w:rsidRDefault="00D90349" w:rsidP="006840F0">
      <w:pPr>
        <w:spacing w:before="0" w:after="0" w:line="240" w:lineRule="auto"/>
      </w:pPr>
      <w:r>
        <w:separator/>
      </w:r>
    </w:p>
  </w:endnote>
  <w:endnote w:type="continuationSeparator" w:id="0">
    <w:p w:rsidR="00D90349" w:rsidRDefault="00D90349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590061"/>
      <w:docPartObj>
        <w:docPartGallery w:val="Page Numbers (Bottom of Page)"/>
        <w:docPartUnique/>
      </w:docPartObj>
    </w:sdtPr>
    <w:sdtEndPr/>
    <w:sdtContent>
      <w:p w:rsidR="002E7387" w:rsidRDefault="002E7387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8C2">
          <w:rPr>
            <w:noProof/>
          </w:rPr>
          <w:t>1</w:t>
        </w:r>
        <w:r>
          <w:fldChar w:fldCharType="end"/>
        </w:r>
      </w:p>
    </w:sdtContent>
  </w:sdt>
  <w:p w:rsidR="002E7387" w:rsidRDefault="002E738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49" w:rsidRDefault="00D90349" w:rsidP="006840F0">
      <w:pPr>
        <w:spacing w:before="0" w:after="0" w:line="240" w:lineRule="auto"/>
      </w:pPr>
      <w:r>
        <w:separator/>
      </w:r>
    </w:p>
  </w:footnote>
  <w:footnote w:type="continuationSeparator" w:id="0">
    <w:p w:rsidR="00D90349" w:rsidRDefault="00D90349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04274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1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BD238AC"/>
    <w:multiLevelType w:val="hybridMultilevel"/>
    <w:tmpl w:val="BC58F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31"/>
  </w:num>
  <w:num w:numId="4">
    <w:abstractNumId w:val="23"/>
  </w:num>
  <w:num w:numId="5">
    <w:abstractNumId w:val="9"/>
  </w:num>
  <w:num w:numId="6">
    <w:abstractNumId w:val="11"/>
  </w:num>
  <w:num w:numId="7">
    <w:abstractNumId w:val="16"/>
  </w:num>
  <w:num w:numId="8">
    <w:abstractNumId w:val="20"/>
  </w:num>
  <w:num w:numId="9">
    <w:abstractNumId w:val="15"/>
  </w:num>
  <w:num w:numId="10">
    <w:abstractNumId w:val="19"/>
  </w:num>
  <w:num w:numId="11">
    <w:abstractNumId w:val="22"/>
  </w:num>
  <w:num w:numId="12">
    <w:abstractNumId w:val="5"/>
  </w:num>
  <w:num w:numId="13">
    <w:abstractNumId w:val="8"/>
  </w:num>
  <w:num w:numId="14">
    <w:abstractNumId w:val="27"/>
  </w:num>
  <w:num w:numId="15">
    <w:abstractNumId w:val="18"/>
  </w:num>
  <w:num w:numId="16">
    <w:abstractNumId w:val="1"/>
  </w:num>
  <w:num w:numId="17">
    <w:abstractNumId w:val="26"/>
  </w:num>
  <w:num w:numId="18">
    <w:abstractNumId w:val="14"/>
  </w:num>
  <w:num w:numId="19">
    <w:abstractNumId w:val="7"/>
  </w:num>
  <w:num w:numId="20">
    <w:abstractNumId w:val="28"/>
  </w:num>
  <w:num w:numId="21">
    <w:abstractNumId w:val="25"/>
  </w:num>
  <w:num w:numId="22">
    <w:abstractNumId w:val="13"/>
  </w:num>
  <w:num w:numId="23">
    <w:abstractNumId w:val="0"/>
  </w:num>
  <w:num w:numId="24">
    <w:abstractNumId w:val="10"/>
  </w:num>
  <w:num w:numId="25">
    <w:abstractNumId w:val="21"/>
  </w:num>
  <w:num w:numId="26">
    <w:abstractNumId w:val="17"/>
  </w:num>
  <w:num w:numId="27">
    <w:abstractNumId w:val="3"/>
  </w:num>
  <w:num w:numId="28">
    <w:abstractNumId w:val="4"/>
  </w:num>
  <w:num w:numId="29">
    <w:abstractNumId w:val="30"/>
  </w:num>
  <w:num w:numId="30">
    <w:abstractNumId w:val="29"/>
  </w:num>
  <w:num w:numId="31">
    <w:abstractNumId w:val="2"/>
  </w:num>
  <w:num w:numId="32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77"/>
    <w:rsid w:val="000051A4"/>
    <w:rsid w:val="0000766B"/>
    <w:rsid w:val="0001007E"/>
    <w:rsid w:val="00016EA2"/>
    <w:rsid w:val="00027ED0"/>
    <w:rsid w:val="000416F7"/>
    <w:rsid w:val="00044659"/>
    <w:rsid w:val="00046268"/>
    <w:rsid w:val="000475D9"/>
    <w:rsid w:val="0005030C"/>
    <w:rsid w:val="00053EF3"/>
    <w:rsid w:val="00054F45"/>
    <w:rsid w:val="00071B63"/>
    <w:rsid w:val="00076962"/>
    <w:rsid w:val="0008043A"/>
    <w:rsid w:val="00080583"/>
    <w:rsid w:val="00080D7D"/>
    <w:rsid w:val="0008207B"/>
    <w:rsid w:val="0009405B"/>
    <w:rsid w:val="000A1565"/>
    <w:rsid w:val="000A5AB8"/>
    <w:rsid w:val="000A5F12"/>
    <w:rsid w:val="000A6710"/>
    <w:rsid w:val="000B62AA"/>
    <w:rsid w:val="000E09E0"/>
    <w:rsid w:val="000E7463"/>
    <w:rsid w:val="000F2263"/>
    <w:rsid w:val="000F542B"/>
    <w:rsid w:val="000F65AF"/>
    <w:rsid w:val="000F7214"/>
    <w:rsid w:val="00100B85"/>
    <w:rsid w:val="00105FC4"/>
    <w:rsid w:val="001148D9"/>
    <w:rsid w:val="001249A0"/>
    <w:rsid w:val="00136B16"/>
    <w:rsid w:val="00142427"/>
    <w:rsid w:val="00144FB8"/>
    <w:rsid w:val="00153B7F"/>
    <w:rsid w:val="00156626"/>
    <w:rsid w:val="001613EA"/>
    <w:rsid w:val="0016360E"/>
    <w:rsid w:val="001662D7"/>
    <w:rsid w:val="00172E35"/>
    <w:rsid w:val="001834E8"/>
    <w:rsid w:val="00186E3D"/>
    <w:rsid w:val="00190204"/>
    <w:rsid w:val="001944D4"/>
    <w:rsid w:val="001A6860"/>
    <w:rsid w:val="001A7BF7"/>
    <w:rsid w:val="001B1B40"/>
    <w:rsid w:val="001B2FF6"/>
    <w:rsid w:val="001B3DF6"/>
    <w:rsid w:val="001B56C6"/>
    <w:rsid w:val="001C05E4"/>
    <w:rsid w:val="001C0F5D"/>
    <w:rsid w:val="001C378F"/>
    <w:rsid w:val="001C48B5"/>
    <w:rsid w:val="001C70F8"/>
    <w:rsid w:val="001C727A"/>
    <w:rsid w:val="001D2018"/>
    <w:rsid w:val="001E0DC8"/>
    <w:rsid w:val="001E18B5"/>
    <w:rsid w:val="001E3126"/>
    <w:rsid w:val="001E4987"/>
    <w:rsid w:val="001F1E00"/>
    <w:rsid w:val="001F2AF5"/>
    <w:rsid w:val="001F2D8B"/>
    <w:rsid w:val="001F40B1"/>
    <w:rsid w:val="002020B3"/>
    <w:rsid w:val="00204A2E"/>
    <w:rsid w:val="00207B16"/>
    <w:rsid w:val="00211E76"/>
    <w:rsid w:val="00226FA6"/>
    <w:rsid w:val="002376E1"/>
    <w:rsid w:val="002415A3"/>
    <w:rsid w:val="0024631D"/>
    <w:rsid w:val="00256641"/>
    <w:rsid w:val="00283F47"/>
    <w:rsid w:val="00286346"/>
    <w:rsid w:val="002868BE"/>
    <w:rsid w:val="00287586"/>
    <w:rsid w:val="00287F68"/>
    <w:rsid w:val="00292B47"/>
    <w:rsid w:val="00294EF1"/>
    <w:rsid w:val="00295DE0"/>
    <w:rsid w:val="002A16F4"/>
    <w:rsid w:val="002A190B"/>
    <w:rsid w:val="002A2B47"/>
    <w:rsid w:val="002B0DC3"/>
    <w:rsid w:val="002B34E7"/>
    <w:rsid w:val="002C2F73"/>
    <w:rsid w:val="002C6178"/>
    <w:rsid w:val="002D4D70"/>
    <w:rsid w:val="002D4EEE"/>
    <w:rsid w:val="002E7387"/>
    <w:rsid w:val="002F3CCC"/>
    <w:rsid w:val="002F3D92"/>
    <w:rsid w:val="002F4763"/>
    <w:rsid w:val="002F6587"/>
    <w:rsid w:val="002F788B"/>
    <w:rsid w:val="0030474E"/>
    <w:rsid w:val="00306324"/>
    <w:rsid w:val="00307D1D"/>
    <w:rsid w:val="00310DF6"/>
    <w:rsid w:val="00314182"/>
    <w:rsid w:val="00316C57"/>
    <w:rsid w:val="00324277"/>
    <w:rsid w:val="00324AE8"/>
    <w:rsid w:val="00326C97"/>
    <w:rsid w:val="00327ED9"/>
    <w:rsid w:val="003327B1"/>
    <w:rsid w:val="00347024"/>
    <w:rsid w:val="00351EEF"/>
    <w:rsid w:val="00352BB9"/>
    <w:rsid w:val="00353D3E"/>
    <w:rsid w:val="00355E8E"/>
    <w:rsid w:val="00357982"/>
    <w:rsid w:val="00360DBD"/>
    <w:rsid w:val="003619E0"/>
    <w:rsid w:val="00361EA2"/>
    <w:rsid w:val="00366A1B"/>
    <w:rsid w:val="003729E6"/>
    <w:rsid w:val="00373DD7"/>
    <w:rsid w:val="00377326"/>
    <w:rsid w:val="00377E3B"/>
    <w:rsid w:val="00380A32"/>
    <w:rsid w:val="00393E32"/>
    <w:rsid w:val="003A1A70"/>
    <w:rsid w:val="003B0B1D"/>
    <w:rsid w:val="003B7042"/>
    <w:rsid w:val="003B7766"/>
    <w:rsid w:val="003C14D4"/>
    <w:rsid w:val="003C4FE4"/>
    <w:rsid w:val="003D2447"/>
    <w:rsid w:val="003D5BFF"/>
    <w:rsid w:val="00404DBE"/>
    <w:rsid w:val="00404F89"/>
    <w:rsid w:val="00407723"/>
    <w:rsid w:val="00411471"/>
    <w:rsid w:val="00411FD0"/>
    <w:rsid w:val="00412DCE"/>
    <w:rsid w:val="00413163"/>
    <w:rsid w:val="00417ADC"/>
    <w:rsid w:val="0043064A"/>
    <w:rsid w:val="004428BA"/>
    <w:rsid w:val="00443429"/>
    <w:rsid w:val="0044386E"/>
    <w:rsid w:val="004465B2"/>
    <w:rsid w:val="00447494"/>
    <w:rsid w:val="00451E59"/>
    <w:rsid w:val="00453FA9"/>
    <w:rsid w:val="00455BB4"/>
    <w:rsid w:val="00457A74"/>
    <w:rsid w:val="00465E4B"/>
    <w:rsid w:val="00472BEC"/>
    <w:rsid w:val="00475AF6"/>
    <w:rsid w:val="00475C70"/>
    <w:rsid w:val="0048069F"/>
    <w:rsid w:val="004830FF"/>
    <w:rsid w:val="004848E7"/>
    <w:rsid w:val="00487658"/>
    <w:rsid w:val="00495B9B"/>
    <w:rsid w:val="00497345"/>
    <w:rsid w:val="004A2CAC"/>
    <w:rsid w:val="004A3B7B"/>
    <w:rsid w:val="004A7AA2"/>
    <w:rsid w:val="004B30EA"/>
    <w:rsid w:val="004B58CD"/>
    <w:rsid w:val="004B6BFA"/>
    <w:rsid w:val="004C2EC8"/>
    <w:rsid w:val="004C5CDA"/>
    <w:rsid w:val="004C5F24"/>
    <w:rsid w:val="004D1917"/>
    <w:rsid w:val="004E1813"/>
    <w:rsid w:val="004E19F9"/>
    <w:rsid w:val="004E1FF0"/>
    <w:rsid w:val="004F077F"/>
    <w:rsid w:val="004F51C1"/>
    <w:rsid w:val="0051172D"/>
    <w:rsid w:val="005349E9"/>
    <w:rsid w:val="00535865"/>
    <w:rsid w:val="00536763"/>
    <w:rsid w:val="00536DCC"/>
    <w:rsid w:val="0053767A"/>
    <w:rsid w:val="00542400"/>
    <w:rsid w:val="0054393E"/>
    <w:rsid w:val="00545203"/>
    <w:rsid w:val="00552B91"/>
    <w:rsid w:val="0055380A"/>
    <w:rsid w:val="00555439"/>
    <w:rsid w:val="005656A1"/>
    <w:rsid w:val="00582CDA"/>
    <w:rsid w:val="00587FA5"/>
    <w:rsid w:val="005B085A"/>
    <w:rsid w:val="005B1059"/>
    <w:rsid w:val="005C1437"/>
    <w:rsid w:val="005C1626"/>
    <w:rsid w:val="005C2FD8"/>
    <w:rsid w:val="005C4221"/>
    <w:rsid w:val="005D12E3"/>
    <w:rsid w:val="005D151D"/>
    <w:rsid w:val="005D45A6"/>
    <w:rsid w:val="005F0F48"/>
    <w:rsid w:val="005F2884"/>
    <w:rsid w:val="005F49D9"/>
    <w:rsid w:val="005F7D6B"/>
    <w:rsid w:val="00600F1C"/>
    <w:rsid w:val="00603898"/>
    <w:rsid w:val="006060C6"/>
    <w:rsid w:val="00607986"/>
    <w:rsid w:val="00612C12"/>
    <w:rsid w:val="00613DC9"/>
    <w:rsid w:val="00615DB2"/>
    <w:rsid w:val="00622D5B"/>
    <w:rsid w:val="0062494E"/>
    <w:rsid w:val="00624B11"/>
    <w:rsid w:val="006323C8"/>
    <w:rsid w:val="0063248D"/>
    <w:rsid w:val="00635156"/>
    <w:rsid w:val="00635E88"/>
    <w:rsid w:val="00640524"/>
    <w:rsid w:val="006463CC"/>
    <w:rsid w:val="00654275"/>
    <w:rsid w:val="00656D29"/>
    <w:rsid w:val="00661C22"/>
    <w:rsid w:val="00667AC7"/>
    <w:rsid w:val="0067000F"/>
    <w:rsid w:val="00672C90"/>
    <w:rsid w:val="00674F9B"/>
    <w:rsid w:val="00676B37"/>
    <w:rsid w:val="00677A26"/>
    <w:rsid w:val="006840F0"/>
    <w:rsid w:val="006851A8"/>
    <w:rsid w:val="00691BA1"/>
    <w:rsid w:val="006926CC"/>
    <w:rsid w:val="006938F8"/>
    <w:rsid w:val="00693A99"/>
    <w:rsid w:val="0069591B"/>
    <w:rsid w:val="00695EC7"/>
    <w:rsid w:val="006A05CC"/>
    <w:rsid w:val="006A274D"/>
    <w:rsid w:val="006A5CE9"/>
    <w:rsid w:val="006B2DF8"/>
    <w:rsid w:val="006B430E"/>
    <w:rsid w:val="006B74B7"/>
    <w:rsid w:val="006D35EB"/>
    <w:rsid w:val="006D4FD6"/>
    <w:rsid w:val="006E227A"/>
    <w:rsid w:val="006E3CD9"/>
    <w:rsid w:val="006E4A3C"/>
    <w:rsid w:val="006E6E4A"/>
    <w:rsid w:val="006F0837"/>
    <w:rsid w:val="006F139A"/>
    <w:rsid w:val="006F2577"/>
    <w:rsid w:val="006F5479"/>
    <w:rsid w:val="006F7002"/>
    <w:rsid w:val="00702211"/>
    <w:rsid w:val="00716D37"/>
    <w:rsid w:val="00717F60"/>
    <w:rsid w:val="00717F6B"/>
    <w:rsid w:val="00721023"/>
    <w:rsid w:val="00731D1C"/>
    <w:rsid w:val="00733E83"/>
    <w:rsid w:val="007404F3"/>
    <w:rsid w:val="00747356"/>
    <w:rsid w:val="00747371"/>
    <w:rsid w:val="00750ADB"/>
    <w:rsid w:val="00753E40"/>
    <w:rsid w:val="0075503D"/>
    <w:rsid w:val="00760D81"/>
    <w:rsid w:val="0076302B"/>
    <w:rsid w:val="007744D2"/>
    <w:rsid w:val="0077605E"/>
    <w:rsid w:val="00781465"/>
    <w:rsid w:val="00785DC0"/>
    <w:rsid w:val="007865C1"/>
    <w:rsid w:val="00787C5F"/>
    <w:rsid w:val="00790DBC"/>
    <w:rsid w:val="007C1AEB"/>
    <w:rsid w:val="007C7FB9"/>
    <w:rsid w:val="007D176C"/>
    <w:rsid w:val="007D2323"/>
    <w:rsid w:val="007D244C"/>
    <w:rsid w:val="007D2BEE"/>
    <w:rsid w:val="007D3CC5"/>
    <w:rsid w:val="007D575F"/>
    <w:rsid w:val="007E3589"/>
    <w:rsid w:val="007E4968"/>
    <w:rsid w:val="007E692E"/>
    <w:rsid w:val="007E7D74"/>
    <w:rsid w:val="007F2371"/>
    <w:rsid w:val="007F399E"/>
    <w:rsid w:val="007F54BB"/>
    <w:rsid w:val="00801195"/>
    <w:rsid w:val="008013FC"/>
    <w:rsid w:val="00804875"/>
    <w:rsid w:val="0081120A"/>
    <w:rsid w:val="00821B27"/>
    <w:rsid w:val="00822C63"/>
    <w:rsid w:val="008342C9"/>
    <w:rsid w:val="008361A3"/>
    <w:rsid w:val="00837DE3"/>
    <w:rsid w:val="008418C2"/>
    <w:rsid w:val="00842355"/>
    <w:rsid w:val="008423ED"/>
    <w:rsid w:val="00861200"/>
    <w:rsid w:val="0086192F"/>
    <w:rsid w:val="008710AB"/>
    <w:rsid w:val="00873B4F"/>
    <w:rsid w:val="00873D5D"/>
    <w:rsid w:val="00877F75"/>
    <w:rsid w:val="00880AE9"/>
    <w:rsid w:val="00882514"/>
    <w:rsid w:val="008A2DD1"/>
    <w:rsid w:val="008B7CD8"/>
    <w:rsid w:val="008C722F"/>
    <w:rsid w:val="008D726A"/>
    <w:rsid w:val="008D74E1"/>
    <w:rsid w:val="008E00A5"/>
    <w:rsid w:val="008E077E"/>
    <w:rsid w:val="008E2648"/>
    <w:rsid w:val="008F0A96"/>
    <w:rsid w:val="00903434"/>
    <w:rsid w:val="009045E6"/>
    <w:rsid w:val="00906289"/>
    <w:rsid w:val="00915BC0"/>
    <w:rsid w:val="00917A45"/>
    <w:rsid w:val="00922198"/>
    <w:rsid w:val="00922945"/>
    <w:rsid w:val="009230E6"/>
    <w:rsid w:val="00936D49"/>
    <w:rsid w:val="00937C27"/>
    <w:rsid w:val="00941E9A"/>
    <w:rsid w:val="00943077"/>
    <w:rsid w:val="00943E71"/>
    <w:rsid w:val="00945671"/>
    <w:rsid w:val="009479A3"/>
    <w:rsid w:val="009506FF"/>
    <w:rsid w:val="00956697"/>
    <w:rsid w:val="00974323"/>
    <w:rsid w:val="00976E1D"/>
    <w:rsid w:val="009773B4"/>
    <w:rsid w:val="009803C1"/>
    <w:rsid w:val="00981129"/>
    <w:rsid w:val="0098180C"/>
    <w:rsid w:val="00987CAD"/>
    <w:rsid w:val="00993BC6"/>
    <w:rsid w:val="009948C8"/>
    <w:rsid w:val="009A0B43"/>
    <w:rsid w:val="009A203C"/>
    <w:rsid w:val="009A7A56"/>
    <w:rsid w:val="009B1A88"/>
    <w:rsid w:val="009C05D4"/>
    <w:rsid w:val="009C314B"/>
    <w:rsid w:val="009D0115"/>
    <w:rsid w:val="009E3036"/>
    <w:rsid w:val="009E587C"/>
    <w:rsid w:val="009E64B3"/>
    <w:rsid w:val="009F365F"/>
    <w:rsid w:val="00A04482"/>
    <w:rsid w:val="00A05085"/>
    <w:rsid w:val="00A07786"/>
    <w:rsid w:val="00A17D69"/>
    <w:rsid w:val="00A200ED"/>
    <w:rsid w:val="00A213DF"/>
    <w:rsid w:val="00A32E05"/>
    <w:rsid w:val="00A42C90"/>
    <w:rsid w:val="00A4515A"/>
    <w:rsid w:val="00A5106E"/>
    <w:rsid w:val="00A52157"/>
    <w:rsid w:val="00A52F37"/>
    <w:rsid w:val="00A57FEE"/>
    <w:rsid w:val="00A62F5F"/>
    <w:rsid w:val="00A64435"/>
    <w:rsid w:val="00A7326C"/>
    <w:rsid w:val="00A7522B"/>
    <w:rsid w:val="00A81A6D"/>
    <w:rsid w:val="00A81BDD"/>
    <w:rsid w:val="00A84030"/>
    <w:rsid w:val="00A8517A"/>
    <w:rsid w:val="00A87C9E"/>
    <w:rsid w:val="00A91E68"/>
    <w:rsid w:val="00AA0575"/>
    <w:rsid w:val="00AA0F27"/>
    <w:rsid w:val="00AA18FB"/>
    <w:rsid w:val="00AC0B04"/>
    <w:rsid w:val="00AC2FAE"/>
    <w:rsid w:val="00AE524B"/>
    <w:rsid w:val="00AE6050"/>
    <w:rsid w:val="00AF702B"/>
    <w:rsid w:val="00B06D5C"/>
    <w:rsid w:val="00B1194C"/>
    <w:rsid w:val="00B12D68"/>
    <w:rsid w:val="00B137E8"/>
    <w:rsid w:val="00B13D7E"/>
    <w:rsid w:val="00B166ED"/>
    <w:rsid w:val="00B17E07"/>
    <w:rsid w:val="00B20EC0"/>
    <w:rsid w:val="00B26955"/>
    <w:rsid w:val="00B312B4"/>
    <w:rsid w:val="00B3662E"/>
    <w:rsid w:val="00B41C67"/>
    <w:rsid w:val="00B4493F"/>
    <w:rsid w:val="00B4685A"/>
    <w:rsid w:val="00B4691B"/>
    <w:rsid w:val="00B6433C"/>
    <w:rsid w:val="00B6517D"/>
    <w:rsid w:val="00B653F7"/>
    <w:rsid w:val="00B702C7"/>
    <w:rsid w:val="00B77414"/>
    <w:rsid w:val="00B808A3"/>
    <w:rsid w:val="00B81D0B"/>
    <w:rsid w:val="00B8281F"/>
    <w:rsid w:val="00B87091"/>
    <w:rsid w:val="00B90757"/>
    <w:rsid w:val="00B90E96"/>
    <w:rsid w:val="00B921AA"/>
    <w:rsid w:val="00BA07A1"/>
    <w:rsid w:val="00BA4009"/>
    <w:rsid w:val="00BA7DCF"/>
    <w:rsid w:val="00BB42FA"/>
    <w:rsid w:val="00BB49BF"/>
    <w:rsid w:val="00BB4E6E"/>
    <w:rsid w:val="00BC4561"/>
    <w:rsid w:val="00BC529D"/>
    <w:rsid w:val="00BD0642"/>
    <w:rsid w:val="00BD1DAF"/>
    <w:rsid w:val="00BD6B7C"/>
    <w:rsid w:val="00BD7FEA"/>
    <w:rsid w:val="00BE16DF"/>
    <w:rsid w:val="00BE4462"/>
    <w:rsid w:val="00BF5F9B"/>
    <w:rsid w:val="00C01607"/>
    <w:rsid w:val="00C02915"/>
    <w:rsid w:val="00C05041"/>
    <w:rsid w:val="00C06ADA"/>
    <w:rsid w:val="00C0701B"/>
    <w:rsid w:val="00C076D2"/>
    <w:rsid w:val="00C15A72"/>
    <w:rsid w:val="00C20285"/>
    <w:rsid w:val="00C32628"/>
    <w:rsid w:val="00C36EEA"/>
    <w:rsid w:val="00C53557"/>
    <w:rsid w:val="00C56935"/>
    <w:rsid w:val="00C61168"/>
    <w:rsid w:val="00C6667A"/>
    <w:rsid w:val="00C715A6"/>
    <w:rsid w:val="00C716AD"/>
    <w:rsid w:val="00C71DC2"/>
    <w:rsid w:val="00C75E65"/>
    <w:rsid w:val="00C85253"/>
    <w:rsid w:val="00C91AC0"/>
    <w:rsid w:val="00C91B1E"/>
    <w:rsid w:val="00C94B83"/>
    <w:rsid w:val="00CA27A8"/>
    <w:rsid w:val="00CA3272"/>
    <w:rsid w:val="00CA41A3"/>
    <w:rsid w:val="00CA53C2"/>
    <w:rsid w:val="00CB0013"/>
    <w:rsid w:val="00CB3082"/>
    <w:rsid w:val="00CB597F"/>
    <w:rsid w:val="00CC5452"/>
    <w:rsid w:val="00CC57FF"/>
    <w:rsid w:val="00CD155D"/>
    <w:rsid w:val="00CD1D8F"/>
    <w:rsid w:val="00CD71BC"/>
    <w:rsid w:val="00CE1489"/>
    <w:rsid w:val="00CE4531"/>
    <w:rsid w:val="00CE6C8D"/>
    <w:rsid w:val="00CE7524"/>
    <w:rsid w:val="00CF3DD0"/>
    <w:rsid w:val="00D146B7"/>
    <w:rsid w:val="00D17B4F"/>
    <w:rsid w:val="00D17DE9"/>
    <w:rsid w:val="00D21D72"/>
    <w:rsid w:val="00D230CA"/>
    <w:rsid w:val="00D26873"/>
    <w:rsid w:val="00D30B13"/>
    <w:rsid w:val="00D337FE"/>
    <w:rsid w:val="00D42B2E"/>
    <w:rsid w:val="00D4361B"/>
    <w:rsid w:val="00D713E9"/>
    <w:rsid w:val="00D71D93"/>
    <w:rsid w:val="00D73DA4"/>
    <w:rsid w:val="00D75FB2"/>
    <w:rsid w:val="00D765BF"/>
    <w:rsid w:val="00D85F9B"/>
    <w:rsid w:val="00D86491"/>
    <w:rsid w:val="00D86E38"/>
    <w:rsid w:val="00D90349"/>
    <w:rsid w:val="00DA2800"/>
    <w:rsid w:val="00DA310A"/>
    <w:rsid w:val="00DB3C74"/>
    <w:rsid w:val="00DB4814"/>
    <w:rsid w:val="00DB5A01"/>
    <w:rsid w:val="00DC48C6"/>
    <w:rsid w:val="00DC5778"/>
    <w:rsid w:val="00DC5C98"/>
    <w:rsid w:val="00DD2088"/>
    <w:rsid w:val="00DF69CE"/>
    <w:rsid w:val="00E03078"/>
    <w:rsid w:val="00E06E5E"/>
    <w:rsid w:val="00E11521"/>
    <w:rsid w:val="00E203F2"/>
    <w:rsid w:val="00E21C6A"/>
    <w:rsid w:val="00E258A5"/>
    <w:rsid w:val="00E269DD"/>
    <w:rsid w:val="00E34315"/>
    <w:rsid w:val="00E35199"/>
    <w:rsid w:val="00E41E02"/>
    <w:rsid w:val="00E51F8F"/>
    <w:rsid w:val="00E56404"/>
    <w:rsid w:val="00E57482"/>
    <w:rsid w:val="00E6258C"/>
    <w:rsid w:val="00E63EB7"/>
    <w:rsid w:val="00E67E5C"/>
    <w:rsid w:val="00E67EA8"/>
    <w:rsid w:val="00E74F96"/>
    <w:rsid w:val="00E7593E"/>
    <w:rsid w:val="00E83B37"/>
    <w:rsid w:val="00EA3A72"/>
    <w:rsid w:val="00EB2188"/>
    <w:rsid w:val="00EB2E23"/>
    <w:rsid w:val="00EB592F"/>
    <w:rsid w:val="00EB5BD5"/>
    <w:rsid w:val="00EC0ABF"/>
    <w:rsid w:val="00EC141D"/>
    <w:rsid w:val="00ED0666"/>
    <w:rsid w:val="00ED1402"/>
    <w:rsid w:val="00ED4A14"/>
    <w:rsid w:val="00ED6F16"/>
    <w:rsid w:val="00ED7F32"/>
    <w:rsid w:val="00EE3D23"/>
    <w:rsid w:val="00EE6336"/>
    <w:rsid w:val="00EF1A25"/>
    <w:rsid w:val="00EF3D5A"/>
    <w:rsid w:val="00EF43FA"/>
    <w:rsid w:val="00EF77D5"/>
    <w:rsid w:val="00F02553"/>
    <w:rsid w:val="00F15E40"/>
    <w:rsid w:val="00F245B1"/>
    <w:rsid w:val="00F2474F"/>
    <w:rsid w:val="00F3515A"/>
    <w:rsid w:val="00F369BF"/>
    <w:rsid w:val="00F455E1"/>
    <w:rsid w:val="00F46376"/>
    <w:rsid w:val="00F46EEA"/>
    <w:rsid w:val="00F4732E"/>
    <w:rsid w:val="00F63313"/>
    <w:rsid w:val="00F64F87"/>
    <w:rsid w:val="00F75A3E"/>
    <w:rsid w:val="00F770F4"/>
    <w:rsid w:val="00F77BE1"/>
    <w:rsid w:val="00F81A6D"/>
    <w:rsid w:val="00F82936"/>
    <w:rsid w:val="00F830EA"/>
    <w:rsid w:val="00F976F6"/>
    <w:rsid w:val="00FA379C"/>
    <w:rsid w:val="00FA6239"/>
    <w:rsid w:val="00FB16F1"/>
    <w:rsid w:val="00FB35B9"/>
    <w:rsid w:val="00FD7163"/>
    <w:rsid w:val="00FE20C8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rolina.simicic@novsk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nja.marohnichorvat@novska.h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vska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55AE8-B00D-4F98-ABE1-18685857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5378</Words>
  <Characters>30657</Characters>
  <Application>Microsoft Office Word</Application>
  <DocSecurity>0</DocSecurity>
  <Lines>255</Lines>
  <Paragraphs>71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35964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22</cp:revision>
  <cp:lastPrinted>2019-03-21T07:59:00Z</cp:lastPrinted>
  <dcterms:created xsi:type="dcterms:W3CDTF">2020-03-06T06:56:00Z</dcterms:created>
  <dcterms:modified xsi:type="dcterms:W3CDTF">2020-03-06T07:58:00Z</dcterms:modified>
</cp:coreProperties>
</file>